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74F" w:rsidRDefault="004C7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774F" w:rsidRDefault="004C7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774F" w:rsidRDefault="00CA5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Перечень документов СМК</w:t>
      </w:r>
    </w:p>
    <w:p w:rsidR="004C774F" w:rsidRDefault="00CA5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НАО «Таразский университет им. М.Х. Дулати»</w:t>
      </w:r>
    </w:p>
    <w:p w:rsidR="004C774F" w:rsidRDefault="002A0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20</w:t>
      </w:r>
      <w:r w:rsidR="00D80583">
        <w:rPr>
          <w:rFonts w:ascii="Times New Roman" w:eastAsia="Times New Roman" w:hAnsi="Times New Roman" w:cs="Times New Roman"/>
          <w:b/>
          <w:sz w:val="24"/>
          <w:szCs w:val="24"/>
        </w:rPr>
        <w:t>.10</w:t>
      </w:r>
      <w:r w:rsidR="00CA50A8">
        <w:rPr>
          <w:rFonts w:ascii="Times New Roman" w:eastAsia="Times New Roman" w:hAnsi="Times New Roman" w:cs="Times New Roman"/>
          <w:b/>
          <w:sz w:val="24"/>
          <w:szCs w:val="24"/>
        </w:rPr>
        <w:t>.2025г</w:t>
      </w:r>
      <w:r w:rsidR="006A140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C774F" w:rsidRDefault="004C7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b"/>
        <w:tblW w:w="1089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6209"/>
        <w:gridCol w:w="1424"/>
        <w:gridCol w:w="12"/>
        <w:gridCol w:w="963"/>
        <w:gridCol w:w="1749"/>
      </w:tblGrid>
      <w:tr w:rsidR="004C774F" w:rsidRPr="00BB72F7" w:rsidTr="00C657C2">
        <w:tc>
          <w:tcPr>
            <w:tcW w:w="534" w:type="dxa"/>
            <w:shd w:val="clear" w:color="auto" w:fill="auto"/>
            <w:vAlign w:val="center"/>
          </w:tcPr>
          <w:p w:rsidR="004C774F" w:rsidRPr="0012419D" w:rsidRDefault="00CA50A8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41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4C774F" w:rsidRPr="0012419D" w:rsidRDefault="00CA50A8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41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 документа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4C774F" w:rsidRPr="0012419D" w:rsidRDefault="00CA50A8">
            <w:pPr>
              <w:tabs>
                <w:tab w:val="left" w:pos="51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41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документа</w:t>
            </w:r>
          </w:p>
        </w:tc>
        <w:tc>
          <w:tcPr>
            <w:tcW w:w="975" w:type="dxa"/>
            <w:gridSpan w:val="2"/>
            <w:vAlign w:val="center"/>
          </w:tcPr>
          <w:p w:rsidR="004C774F" w:rsidRPr="0012419D" w:rsidRDefault="00CA50A8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41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Регистрационный номер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C774F" w:rsidRPr="0012419D" w:rsidRDefault="00CA50A8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41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и дата приказа</w:t>
            </w:r>
          </w:p>
        </w:tc>
      </w:tr>
      <w:tr w:rsidR="004C774F" w:rsidRPr="00BB72F7">
        <w:trPr>
          <w:trHeight w:val="123"/>
        </w:trPr>
        <w:tc>
          <w:tcPr>
            <w:tcW w:w="10891" w:type="dxa"/>
            <w:gridSpan w:val="6"/>
            <w:shd w:val="clear" w:color="auto" w:fill="auto"/>
            <w:vAlign w:val="bottom"/>
          </w:tcPr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КОДЕКС</w:t>
            </w:r>
          </w:p>
        </w:tc>
      </w:tr>
      <w:tr w:rsidR="004C774F" w:rsidRPr="00BB72F7" w:rsidTr="00C657C2">
        <w:tc>
          <w:tcPr>
            <w:tcW w:w="534" w:type="dxa"/>
            <w:shd w:val="clear" w:color="auto" w:fill="auto"/>
            <w:vAlign w:val="center"/>
          </w:tcPr>
          <w:p w:rsidR="004C774F" w:rsidRPr="00BB72F7" w:rsidRDefault="00CA50A8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4C774F" w:rsidRPr="00BB72F7" w:rsidRDefault="00CA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Корпоративтік этика кодексі туралы ереже/ Кодекс корпоративной этики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 1.75 – 2024 </w:t>
            </w:r>
          </w:p>
        </w:tc>
        <w:tc>
          <w:tcPr>
            <w:tcW w:w="975" w:type="dxa"/>
            <w:gridSpan w:val="2"/>
            <w:vAlign w:val="center"/>
          </w:tcPr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749" w:type="dxa"/>
            <w:shd w:val="clear" w:color="auto" w:fill="auto"/>
          </w:tcPr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УС № 5</w:t>
            </w:r>
          </w:p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25.12 2024 г</w:t>
            </w:r>
            <w:r w:rsidRPr="00BB72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4C774F" w:rsidRPr="00BB72F7">
        <w:tc>
          <w:tcPr>
            <w:tcW w:w="10891" w:type="dxa"/>
            <w:gridSpan w:val="6"/>
            <w:shd w:val="clear" w:color="auto" w:fill="auto"/>
            <w:vAlign w:val="bottom"/>
          </w:tcPr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СТАНДАРТ</w:t>
            </w:r>
          </w:p>
        </w:tc>
      </w:tr>
      <w:tr w:rsidR="004C774F" w:rsidRPr="00BB72F7" w:rsidTr="00C657C2">
        <w:tc>
          <w:tcPr>
            <w:tcW w:w="534" w:type="dxa"/>
            <w:shd w:val="clear" w:color="auto" w:fill="auto"/>
            <w:vAlign w:val="center"/>
          </w:tcPr>
          <w:p w:rsidR="004C774F" w:rsidRPr="00BB72F7" w:rsidRDefault="00CA50A8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4C774F" w:rsidRPr="00BB72F7" w:rsidRDefault="00CA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М.Х.Дулати атындағы Тараз өңірлік университетінің сыбайлас жемқорлыққа қарсы стандарты/ Антикоррупционный стандарт Таразского регионального университета им. М.Х. Дулати, ред. 1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4C774F" w:rsidRPr="00BB72F7" w:rsidRDefault="00CA50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ҚЕ/ПД 4.1-4-2020</w:t>
            </w:r>
          </w:p>
        </w:tc>
        <w:tc>
          <w:tcPr>
            <w:tcW w:w="975" w:type="dxa"/>
            <w:gridSpan w:val="2"/>
            <w:vAlign w:val="center"/>
          </w:tcPr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Пр. №211 от 29.12.2020г.</w:t>
            </w:r>
          </w:p>
        </w:tc>
      </w:tr>
      <w:tr w:rsidR="004C774F" w:rsidRPr="00BB72F7" w:rsidTr="00C657C2">
        <w:tc>
          <w:tcPr>
            <w:tcW w:w="534" w:type="dxa"/>
            <w:shd w:val="clear" w:color="auto" w:fill="auto"/>
            <w:vAlign w:val="center"/>
          </w:tcPr>
          <w:p w:rsidR="004C774F" w:rsidRPr="00BB72F7" w:rsidRDefault="00CA50A8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4C774F" w:rsidRPr="00BB72F7" w:rsidRDefault="00CA50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Стандарт университета«Управление документированной информацией» 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СТУ 01-2024</w:t>
            </w:r>
          </w:p>
        </w:tc>
        <w:tc>
          <w:tcPr>
            <w:tcW w:w="975" w:type="dxa"/>
            <w:gridSpan w:val="2"/>
            <w:vAlign w:val="center"/>
          </w:tcPr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СК. Прот №1</w:t>
            </w:r>
          </w:p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27.09.2024г.</w:t>
            </w:r>
          </w:p>
        </w:tc>
      </w:tr>
      <w:tr w:rsidR="004C774F" w:rsidRPr="00BB72F7" w:rsidTr="00C657C2">
        <w:tc>
          <w:tcPr>
            <w:tcW w:w="534" w:type="dxa"/>
            <w:shd w:val="clear" w:color="auto" w:fill="auto"/>
            <w:vAlign w:val="center"/>
          </w:tcPr>
          <w:p w:rsidR="004C774F" w:rsidRPr="00BB72F7" w:rsidRDefault="00CA50A8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4C774F" w:rsidRPr="00BB72F7" w:rsidRDefault="00CA5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Стандарт университета требования к построению, изложению и оформлению документации системы менеджмента качества 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СТУ 02-2024</w:t>
            </w:r>
          </w:p>
        </w:tc>
        <w:tc>
          <w:tcPr>
            <w:tcW w:w="975" w:type="dxa"/>
            <w:gridSpan w:val="2"/>
            <w:vAlign w:val="center"/>
          </w:tcPr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СК. Прот №1</w:t>
            </w:r>
          </w:p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27.09.2024г.</w:t>
            </w:r>
          </w:p>
        </w:tc>
      </w:tr>
      <w:tr w:rsidR="004C774F" w:rsidRPr="00BB72F7" w:rsidTr="00C657C2">
        <w:tc>
          <w:tcPr>
            <w:tcW w:w="534" w:type="dxa"/>
            <w:shd w:val="clear" w:color="auto" w:fill="auto"/>
            <w:vAlign w:val="center"/>
          </w:tcPr>
          <w:p w:rsidR="004C774F" w:rsidRPr="00BB72F7" w:rsidRDefault="00CA50A8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4C774F" w:rsidRPr="00BB72F7" w:rsidRDefault="00CA5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mallCaps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Стандарт университета </w:t>
            </w:r>
            <w:r w:rsidRPr="00BB72F7">
              <w:rPr>
                <w:rFonts w:ascii="Times New Roman" w:eastAsia="Times New Roman" w:hAnsi="Times New Roman" w:cs="Times New Roman"/>
                <w:smallCaps/>
                <w:color w:val="000000"/>
                <w:sz w:val="18"/>
                <w:szCs w:val="18"/>
              </w:rPr>
              <w:t>«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Внутренние аудиты</w:t>
            </w:r>
            <w:r w:rsidRPr="00BB72F7">
              <w:rPr>
                <w:rFonts w:ascii="Times New Roman" w:eastAsia="Times New Roman" w:hAnsi="Times New Roman" w:cs="Times New Roman"/>
                <w:smallCaps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СТУ 03-2024</w:t>
            </w:r>
          </w:p>
        </w:tc>
        <w:tc>
          <w:tcPr>
            <w:tcW w:w="975" w:type="dxa"/>
            <w:gridSpan w:val="2"/>
            <w:vAlign w:val="center"/>
          </w:tcPr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СК. Прот №1</w:t>
            </w:r>
          </w:p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27.09.2024г.</w:t>
            </w:r>
          </w:p>
        </w:tc>
      </w:tr>
      <w:tr w:rsidR="004C774F" w:rsidRPr="00BB72F7" w:rsidTr="00C657C2">
        <w:tc>
          <w:tcPr>
            <w:tcW w:w="534" w:type="dxa"/>
            <w:shd w:val="clear" w:color="auto" w:fill="auto"/>
            <w:vAlign w:val="center"/>
          </w:tcPr>
          <w:p w:rsidR="004C774F" w:rsidRPr="00BB72F7" w:rsidRDefault="00CA50A8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4C774F" w:rsidRPr="00BB72F7" w:rsidRDefault="00CA5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mallCaps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Стандарт университета Управление персоналом 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СТУ 04-2024</w:t>
            </w:r>
          </w:p>
        </w:tc>
        <w:tc>
          <w:tcPr>
            <w:tcW w:w="975" w:type="dxa"/>
            <w:gridSpan w:val="2"/>
            <w:vAlign w:val="center"/>
          </w:tcPr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СК. Прот №1</w:t>
            </w:r>
          </w:p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27.09.2024г.</w:t>
            </w:r>
          </w:p>
        </w:tc>
      </w:tr>
      <w:tr w:rsidR="004C774F" w:rsidRPr="00BB72F7" w:rsidTr="00C657C2">
        <w:tc>
          <w:tcPr>
            <w:tcW w:w="534" w:type="dxa"/>
            <w:shd w:val="clear" w:color="auto" w:fill="auto"/>
            <w:vAlign w:val="center"/>
          </w:tcPr>
          <w:p w:rsidR="004C774F" w:rsidRPr="00BB72F7" w:rsidRDefault="00CA50A8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4C774F" w:rsidRPr="00BB72F7" w:rsidRDefault="00CA5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Стандарт университета «Корректирующие действия» 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СТУ 05-2024</w:t>
            </w:r>
          </w:p>
        </w:tc>
        <w:tc>
          <w:tcPr>
            <w:tcW w:w="975" w:type="dxa"/>
            <w:gridSpan w:val="2"/>
            <w:vAlign w:val="center"/>
          </w:tcPr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СК. Прот №1</w:t>
            </w:r>
          </w:p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27.09.2024г.</w:t>
            </w:r>
          </w:p>
        </w:tc>
      </w:tr>
      <w:tr w:rsidR="004C774F" w:rsidRPr="00BB72F7" w:rsidTr="00C657C2">
        <w:tc>
          <w:tcPr>
            <w:tcW w:w="534" w:type="dxa"/>
            <w:shd w:val="clear" w:color="auto" w:fill="auto"/>
            <w:vAlign w:val="center"/>
          </w:tcPr>
          <w:p w:rsidR="004C774F" w:rsidRPr="00BB72F7" w:rsidRDefault="00CA50A8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4C774F" w:rsidRPr="00BB72F7" w:rsidRDefault="00CA5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Стандарт университета «Анализ со стороны руководства» 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СТУ 06-2024</w:t>
            </w:r>
          </w:p>
        </w:tc>
        <w:tc>
          <w:tcPr>
            <w:tcW w:w="975" w:type="dxa"/>
            <w:gridSpan w:val="2"/>
            <w:vAlign w:val="center"/>
          </w:tcPr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СК. Прот №1</w:t>
            </w:r>
          </w:p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27.09.2024г.</w:t>
            </w:r>
          </w:p>
        </w:tc>
      </w:tr>
      <w:tr w:rsidR="004C774F" w:rsidRPr="00BB72F7">
        <w:tc>
          <w:tcPr>
            <w:tcW w:w="10891" w:type="dxa"/>
            <w:gridSpan w:val="6"/>
            <w:shd w:val="clear" w:color="auto" w:fill="auto"/>
            <w:vAlign w:val="center"/>
          </w:tcPr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КОНЦЕПЦИЯ</w:t>
            </w:r>
          </w:p>
        </w:tc>
      </w:tr>
      <w:tr w:rsidR="004C774F" w:rsidRPr="00BB72F7" w:rsidTr="00C657C2">
        <w:tc>
          <w:tcPr>
            <w:tcW w:w="534" w:type="dxa"/>
            <w:shd w:val="clear" w:color="auto" w:fill="auto"/>
            <w:vAlign w:val="center"/>
          </w:tcPr>
          <w:p w:rsidR="004C774F" w:rsidRPr="00BB72F7" w:rsidRDefault="00CA50A8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4C774F" w:rsidRPr="00BB72F7" w:rsidRDefault="00CA5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Концепция системы обеспечения качества  в образования 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ПД  1.24 – 2024</w:t>
            </w:r>
          </w:p>
        </w:tc>
        <w:tc>
          <w:tcPr>
            <w:tcW w:w="975" w:type="dxa"/>
            <w:gridSpan w:val="2"/>
            <w:vAlign w:val="center"/>
          </w:tcPr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СК. Прот №1</w:t>
            </w:r>
          </w:p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27.09.2024г</w:t>
            </w:r>
          </w:p>
        </w:tc>
      </w:tr>
      <w:tr w:rsidR="004C774F" w:rsidRPr="00BB72F7">
        <w:tc>
          <w:tcPr>
            <w:tcW w:w="10891" w:type="dxa"/>
            <w:gridSpan w:val="6"/>
            <w:shd w:val="clear" w:color="auto" w:fill="auto"/>
            <w:vAlign w:val="center"/>
          </w:tcPr>
          <w:p w:rsidR="004C774F" w:rsidRPr="00BB72F7" w:rsidRDefault="00C9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ПОЛИТИКИ</w:t>
            </w:r>
          </w:p>
        </w:tc>
      </w:tr>
      <w:tr w:rsidR="004C774F" w:rsidRPr="00BB72F7" w:rsidTr="00C657C2">
        <w:tc>
          <w:tcPr>
            <w:tcW w:w="534" w:type="dxa"/>
            <w:shd w:val="clear" w:color="auto" w:fill="auto"/>
            <w:vAlign w:val="center"/>
          </w:tcPr>
          <w:p w:rsidR="004C774F" w:rsidRPr="00BB72F7" w:rsidRDefault="00CA50A8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4C774F" w:rsidRPr="00BB72F7" w:rsidRDefault="00CA50A8" w:rsidP="00485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Академическая политика Таразского университета имени М.Х.Дулати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4C774F" w:rsidRPr="00BB72F7" w:rsidRDefault="00CA5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ПД 1.60-2024</w:t>
            </w:r>
          </w:p>
        </w:tc>
        <w:tc>
          <w:tcPr>
            <w:tcW w:w="975" w:type="dxa"/>
            <w:gridSpan w:val="2"/>
            <w:vAlign w:val="center"/>
          </w:tcPr>
          <w:p w:rsidR="004C774F" w:rsidRPr="00BB72F7" w:rsidRDefault="00CA5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УС № 5</w:t>
            </w:r>
          </w:p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0" w:name="_heading=h.p3km3owe1ad" w:colFirst="0" w:colLast="0"/>
            <w:bookmarkEnd w:id="0"/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27.12 2024 г</w:t>
            </w:r>
            <w:r w:rsidRPr="00BB72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4C774F" w:rsidRPr="00BB72F7" w:rsidTr="00C657C2">
        <w:tc>
          <w:tcPr>
            <w:tcW w:w="534" w:type="dxa"/>
            <w:shd w:val="clear" w:color="auto" w:fill="auto"/>
            <w:vAlign w:val="center"/>
          </w:tcPr>
          <w:p w:rsidR="004C774F" w:rsidRPr="00BB72F7" w:rsidRDefault="00CA50A8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4C774F" w:rsidRPr="00BB72F7" w:rsidRDefault="00CA5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Политика информационной безопасности   НАО  «Таразский университет имени М.Х.Дулати»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ПД 1.16 – 2024</w:t>
            </w:r>
          </w:p>
        </w:tc>
        <w:tc>
          <w:tcPr>
            <w:tcW w:w="975" w:type="dxa"/>
            <w:gridSpan w:val="2"/>
            <w:vAlign w:val="center"/>
          </w:tcPr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УС прот №5</w:t>
            </w:r>
          </w:p>
          <w:p w:rsidR="004C774F" w:rsidRPr="00BB72F7" w:rsidRDefault="00CA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25.12.2024</w:t>
            </w:r>
          </w:p>
        </w:tc>
      </w:tr>
      <w:tr w:rsidR="00FD5793" w:rsidRPr="00BB72F7" w:rsidTr="00C657C2">
        <w:tc>
          <w:tcPr>
            <w:tcW w:w="534" w:type="dxa"/>
            <w:shd w:val="clear" w:color="auto" w:fill="auto"/>
            <w:vAlign w:val="center"/>
          </w:tcPr>
          <w:p w:rsidR="00FD5793" w:rsidRPr="00BB72F7" w:rsidRDefault="004564E5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FD5793" w:rsidRPr="00BB72F7" w:rsidRDefault="00FD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BB72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Тәуекелдерді басқару саясаты</w:t>
            </w:r>
            <w:r w:rsidRPr="00BB72F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/</w:t>
            </w:r>
            <w:r w:rsidRPr="00BB72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Политика «Управление рисками»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FD5793" w:rsidRPr="00BB72F7" w:rsidRDefault="00FD5793" w:rsidP="00371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  <w:r w:rsidRPr="00BB72F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ҚЕ</w:t>
            </w:r>
            <w:r w:rsidR="003714E4" w:rsidRPr="00BB72F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="003714E4" w:rsidRPr="00BB72F7">
              <w:rPr>
                <w:rFonts w:ascii="Times New Roman" w:hAnsi="Times New Roman" w:cs="Times New Roman"/>
                <w:sz w:val="18"/>
                <w:szCs w:val="18"/>
              </w:rPr>
              <w:t>ПД</w:t>
            </w:r>
            <w:r w:rsidR="003714E4" w:rsidRPr="00BB72F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B72F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1.02 – 2025</w:t>
            </w:r>
          </w:p>
        </w:tc>
        <w:tc>
          <w:tcPr>
            <w:tcW w:w="975" w:type="dxa"/>
            <w:gridSpan w:val="2"/>
            <w:vAlign w:val="center"/>
          </w:tcPr>
          <w:p w:rsidR="00FD5793" w:rsidRPr="00BB72F7" w:rsidRDefault="005D4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D5793" w:rsidRPr="00BB72F7" w:rsidRDefault="00FD5793" w:rsidP="00FD57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Решением совета директоров</w:t>
            </w:r>
          </w:p>
          <w:p w:rsidR="00FD5793" w:rsidRPr="00BB72F7" w:rsidRDefault="00FD5793" w:rsidP="00FD57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 №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</w:p>
          <w:p w:rsidR="00FD5793" w:rsidRPr="00BB72F7" w:rsidRDefault="00FD5793" w:rsidP="00FD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18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07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.202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г.</w:t>
            </w:r>
          </w:p>
        </w:tc>
      </w:tr>
      <w:tr w:rsidR="006834DA" w:rsidRPr="00BB72F7" w:rsidTr="00C657C2">
        <w:tc>
          <w:tcPr>
            <w:tcW w:w="534" w:type="dxa"/>
            <w:shd w:val="clear" w:color="auto" w:fill="auto"/>
            <w:vAlign w:val="center"/>
          </w:tcPr>
          <w:p w:rsidR="006834DA" w:rsidRPr="00BB72F7" w:rsidRDefault="006834DA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6834DA" w:rsidRPr="00BB72F7" w:rsidRDefault="006834DA" w:rsidP="006834DA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«Dulaty University Хабаршысы» ғылыми журналының </w:t>
            </w:r>
          </w:p>
          <w:p w:rsidR="006834DA" w:rsidRPr="00BB72F7" w:rsidRDefault="006834DA" w:rsidP="00683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редакциялық саясаты/</w:t>
            </w:r>
            <w:r w:rsidRPr="00BB72F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Редакционная политика научного журнала «Вестник Dulaty University»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6834DA" w:rsidRPr="00BB72F7" w:rsidRDefault="006834DA" w:rsidP="0037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B72F7">
              <w:rPr>
                <w:rFonts w:ascii="Times New Roman" w:hAnsi="Times New Roman" w:cs="Times New Roman"/>
                <w:sz w:val="18"/>
                <w:szCs w:val="18"/>
              </w:rPr>
              <w:t>ҚЕ</w:t>
            </w:r>
            <w:r w:rsidR="003714E4" w:rsidRPr="00BB72F7">
              <w:rPr>
                <w:rFonts w:ascii="Times New Roman" w:hAnsi="Times New Roman" w:cs="Times New Roman"/>
                <w:sz w:val="18"/>
                <w:szCs w:val="18"/>
              </w:rPr>
              <w:t xml:space="preserve">/ПД </w:t>
            </w:r>
            <w:r w:rsidRPr="00BB72F7">
              <w:rPr>
                <w:rFonts w:ascii="Times New Roman" w:hAnsi="Times New Roman" w:cs="Times New Roman"/>
                <w:sz w:val="18"/>
                <w:szCs w:val="18"/>
              </w:rPr>
              <w:t>4.22 – 2025</w:t>
            </w:r>
          </w:p>
        </w:tc>
        <w:tc>
          <w:tcPr>
            <w:tcW w:w="975" w:type="dxa"/>
            <w:gridSpan w:val="2"/>
            <w:vAlign w:val="center"/>
          </w:tcPr>
          <w:p w:rsidR="006834DA" w:rsidRPr="00BB72F7" w:rsidRDefault="00683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22.1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834DA" w:rsidRPr="00BB72F7" w:rsidRDefault="006834DA" w:rsidP="00FD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УС прот №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  <w:p w:rsidR="006834DA" w:rsidRPr="00BB72F7" w:rsidRDefault="006834DA" w:rsidP="00FD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08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.2024</w:t>
            </w:r>
          </w:p>
        </w:tc>
      </w:tr>
      <w:tr w:rsidR="006834DA" w:rsidRPr="00BB72F7" w:rsidTr="00C657C2">
        <w:tc>
          <w:tcPr>
            <w:tcW w:w="534" w:type="dxa"/>
            <w:shd w:val="clear" w:color="auto" w:fill="auto"/>
            <w:vAlign w:val="center"/>
          </w:tcPr>
          <w:p w:rsidR="006834DA" w:rsidRPr="00BB72F7" w:rsidRDefault="006834DA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6834DA" w:rsidRPr="00BB72F7" w:rsidRDefault="006834DA" w:rsidP="006834DA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«Механика және технологиялар» ғылыми журналының </w:t>
            </w:r>
          </w:p>
          <w:p w:rsidR="006834DA" w:rsidRPr="00BB72F7" w:rsidRDefault="006834DA" w:rsidP="006834DA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BB72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редакциялық саясаты</w:t>
            </w:r>
            <w:r w:rsidRPr="00BB72F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/</w:t>
            </w:r>
            <w:r w:rsidRPr="00BB72F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 Редакционная политика научного журнала «Механика и технологии»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6834DA" w:rsidRPr="00BB72F7" w:rsidRDefault="00BB7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hAnsi="Times New Roman" w:cs="Times New Roman"/>
                <w:sz w:val="18"/>
                <w:szCs w:val="18"/>
              </w:rPr>
              <w:t xml:space="preserve">ҚЕ/ПД </w:t>
            </w:r>
            <w:r w:rsidR="006834DA" w:rsidRPr="00BB72F7">
              <w:rPr>
                <w:rFonts w:ascii="Times New Roman" w:hAnsi="Times New Roman" w:cs="Times New Roman"/>
                <w:sz w:val="18"/>
                <w:szCs w:val="18"/>
              </w:rPr>
              <w:t>4.03 – 2025</w:t>
            </w:r>
          </w:p>
        </w:tc>
        <w:tc>
          <w:tcPr>
            <w:tcW w:w="975" w:type="dxa"/>
            <w:gridSpan w:val="2"/>
            <w:vAlign w:val="center"/>
          </w:tcPr>
          <w:p w:rsidR="006834DA" w:rsidRPr="00BB72F7" w:rsidRDefault="00683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834DA" w:rsidRPr="00BB72F7" w:rsidRDefault="006834DA" w:rsidP="00FD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УС прот №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  <w:p w:rsidR="006834DA" w:rsidRPr="00BB72F7" w:rsidRDefault="006834DA" w:rsidP="00FD5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08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.2024</w:t>
            </w:r>
          </w:p>
        </w:tc>
      </w:tr>
      <w:tr w:rsidR="006834DA" w:rsidRPr="00BB72F7">
        <w:tc>
          <w:tcPr>
            <w:tcW w:w="10891" w:type="dxa"/>
            <w:gridSpan w:val="6"/>
            <w:shd w:val="clear" w:color="auto" w:fill="auto"/>
            <w:vAlign w:val="center"/>
          </w:tcPr>
          <w:p w:rsidR="006834DA" w:rsidRPr="00BB72F7" w:rsidRDefault="00683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РУКОВОДСТВО</w:t>
            </w:r>
          </w:p>
        </w:tc>
      </w:tr>
      <w:tr w:rsidR="006834DA" w:rsidRPr="00BB72F7" w:rsidTr="00C657C2">
        <w:tc>
          <w:tcPr>
            <w:tcW w:w="534" w:type="dxa"/>
            <w:shd w:val="clear" w:color="auto" w:fill="auto"/>
            <w:vAlign w:val="center"/>
          </w:tcPr>
          <w:p w:rsidR="006834DA" w:rsidRPr="00BB72F7" w:rsidRDefault="006834D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6834DA" w:rsidRPr="00BB72F7" w:rsidRDefault="006834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Сапа </w:t>
            </w:r>
            <w:r w:rsidR="002D66E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жөнінде жетекшілік/Руководство по 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качеству </w:t>
            </w:r>
          </w:p>
        </w:tc>
        <w:tc>
          <w:tcPr>
            <w:tcW w:w="1424" w:type="dxa"/>
            <w:shd w:val="clear" w:color="auto" w:fill="auto"/>
          </w:tcPr>
          <w:p w:rsidR="006834DA" w:rsidRPr="00BB72F7" w:rsidRDefault="006834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СЖЖ/РК 01-2024</w:t>
            </w:r>
          </w:p>
        </w:tc>
        <w:tc>
          <w:tcPr>
            <w:tcW w:w="975" w:type="dxa"/>
            <w:gridSpan w:val="2"/>
          </w:tcPr>
          <w:p w:rsidR="006834DA" w:rsidRPr="00BB72F7" w:rsidRDefault="00683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749" w:type="dxa"/>
            <w:shd w:val="clear" w:color="auto" w:fill="auto"/>
          </w:tcPr>
          <w:p w:rsidR="006834DA" w:rsidRPr="00BB72F7" w:rsidRDefault="00683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СК. Прот №1</w:t>
            </w:r>
          </w:p>
          <w:p w:rsidR="006834DA" w:rsidRPr="00BB72F7" w:rsidRDefault="006834D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27.09.2024г</w:t>
            </w:r>
          </w:p>
        </w:tc>
      </w:tr>
      <w:tr w:rsidR="006834DA" w:rsidRPr="00BB72F7">
        <w:tc>
          <w:tcPr>
            <w:tcW w:w="10891" w:type="dxa"/>
            <w:gridSpan w:val="6"/>
            <w:shd w:val="clear" w:color="auto" w:fill="auto"/>
            <w:vAlign w:val="center"/>
          </w:tcPr>
          <w:p w:rsidR="006834DA" w:rsidRPr="00BB72F7" w:rsidRDefault="00683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РЕГЛАМЕНТ</w:t>
            </w:r>
          </w:p>
        </w:tc>
      </w:tr>
      <w:tr w:rsidR="006834DA" w:rsidRPr="00BB72F7" w:rsidTr="00C657C2">
        <w:tc>
          <w:tcPr>
            <w:tcW w:w="534" w:type="dxa"/>
            <w:shd w:val="clear" w:color="auto" w:fill="auto"/>
            <w:vAlign w:val="center"/>
          </w:tcPr>
          <w:p w:rsidR="006834DA" w:rsidRPr="00BB72F7" w:rsidRDefault="006834DA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6834DA" w:rsidRPr="00BB72F7" w:rsidRDefault="00683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0"/>
                <w:tab w:val="left" w:pos="35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Оқу-әдістемелік жұмыс ережесі/ Регламент учебно-методической работы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6834DA" w:rsidRPr="00BB72F7" w:rsidRDefault="00683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Е/ПД 3-1.03-2022</w:t>
            </w:r>
          </w:p>
        </w:tc>
        <w:tc>
          <w:tcPr>
            <w:tcW w:w="975" w:type="dxa"/>
            <w:gridSpan w:val="2"/>
            <w:vAlign w:val="center"/>
          </w:tcPr>
          <w:p w:rsidR="006834DA" w:rsidRPr="00BB72F7" w:rsidRDefault="00683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834DA" w:rsidRPr="00BB72F7" w:rsidRDefault="00683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  №330 от</w:t>
            </w:r>
          </w:p>
          <w:p w:rsidR="006834DA" w:rsidRPr="00BB72F7" w:rsidRDefault="00683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25.05.2022г</w:t>
            </w:r>
            <w:r w:rsidRPr="00BB72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6834DA" w:rsidRPr="00BB72F7" w:rsidTr="00C657C2">
        <w:tc>
          <w:tcPr>
            <w:tcW w:w="534" w:type="dxa"/>
            <w:shd w:val="clear" w:color="auto" w:fill="auto"/>
            <w:vAlign w:val="center"/>
          </w:tcPr>
          <w:p w:rsidR="006834DA" w:rsidRPr="00BB72F7" w:rsidRDefault="006834DA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209" w:type="dxa"/>
            <w:shd w:val="clear" w:color="auto" w:fill="auto"/>
          </w:tcPr>
          <w:p w:rsidR="006834DA" w:rsidRPr="00BB72F7" w:rsidRDefault="00683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24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Регламент учебного процесса 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6834DA" w:rsidRPr="00BB72F7" w:rsidRDefault="00683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ПД 3.61 – 2024</w:t>
            </w:r>
          </w:p>
        </w:tc>
        <w:tc>
          <w:tcPr>
            <w:tcW w:w="975" w:type="dxa"/>
            <w:gridSpan w:val="2"/>
            <w:vAlign w:val="center"/>
          </w:tcPr>
          <w:p w:rsidR="006834DA" w:rsidRPr="00BB72F7" w:rsidRDefault="006834D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834DA" w:rsidRPr="00BB72F7" w:rsidRDefault="00683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АС № 6</w:t>
            </w:r>
          </w:p>
          <w:p w:rsidR="006834DA" w:rsidRPr="00BB72F7" w:rsidRDefault="00683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17.12 2024 г</w:t>
            </w:r>
          </w:p>
        </w:tc>
      </w:tr>
      <w:tr w:rsidR="006834DA" w:rsidRPr="00BB72F7">
        <w:tc>
          <w:tcPr>
            <w:tcW w:w="10891" w:type="dxa"/>
            <w:gridSpan w:val="6"/>
            <w:shd w:val="clear" w:color="auto" w:fill="auto"/>
            <w:vAlign w:val="center"/>
          </w:tcPr>
          <w:p w:rsidR="006834DA" w:rsidRPr="00BB72F7" w:rsidRDefault="00683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ПОЛОЖЕНИЕ</w:t>
            </w:r>
          </w:p>
        </w:tc>
      </w:tr>
      <w:tr w:rsidR="00313FF2" w:rsidRPr="00BB72F7" w:rsidTr="00C657C2">
        <w:tc>
          <w:tcPr>
            <w:tcW w:w="534" w:type="dxa"/>
            <w:shd w:val="clear" w:color="auto" w:fill="auto"/>
            <w:vAlign w:val="center"/>
          </w:tcPr>
          <w:p w:rsidR="00313FF2" w:rsidRPr="00BB72F7" w:rsidRDefault="00313FF2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313FF2" w:rsidRPr="00BB72F7" w:rsidRDefault="00313FF2" w:rsidP="00956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 жұмыстарының кеңесі туралы ереже/</w:t>
            </w:r>
          </w:p>
          <w:p w:rsidR="00313FF2" w:rsidRPr="00BB72F7" w:rsidRDefault="00313FF2" w:rsidP="00956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Положение о Совете по воспитательной работе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313FF2" w:rsidRPr="00BB72F7" w:rsidRDefault="00313FF2" w:rsidP="009564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Е/ПСП 4-10.05-2022</w:t>
            </w:r>
          </w:p>
        </w:tc>
        <w:tc>
          <w:tcPr>
            <w:tcW w:w="975" w:type="dxa"/>
            <w:gridSpan w:val="2"/>
            <w:vAlign w:val="center"/>
          </w:tcPr>
          <w:p w:rsidR="00313FF2" w:rsidRPr="00BB72F7" w:rsidRDefault="00313FF2" w:rsidP="0095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приказ №330</w:t>
            </w:r>
          </w:p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25.05.2022г</w:t>
            </w:r>
            <w:r w:rsidRPr="00BB72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313FF2" w:rsidRPr="00BB72F7" w:rsidTr="00C657C2">
        <w:tc>
          <w:tcPr>
            <w:tcW w:w="534" w:type="dxa"/>
            <w:shd w:val="clear" w:color="auto" w:fill="auto"/>
            <w:vAlign w:val="center"/>
          </w:tcPr>
          <w:p w:rsidR="00313FF2" w:rsidRPr="00BB72F7" w:rsidRDefault="00313FF2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313FF2" w:rsidRPr="00BB72F7" w:rsidRDefault="00313FF2" w:rsidP="00956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Әдеп жөніндегі кеңес туралы ереже/Положение о совете по этике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ҚЕ/ПД 2.76 – 2024</w:t>
            </w:r>
          </w:p>
        </w:tc>
        <w:tc>
          <w:tcPr>
            <w:tcW w:w="975" w:type="dxa"/>
            <w:gridSpan w:val="2"/>
            <w:vAlign w:val="center"/>
          </w:tcPr>
          <w:p w:rsidR="00313FF2" w:rsidRPr="00BB72F7" w:rsidRDefault="00313FF2" w:rsidP="0095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УС прот №5</w:t>
            </w:r>
          </w:p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25.12.2024</w:t>
            </w:r>
          </w:p>
        </w:tc>
      </w:tr>
      <w:tr w:rsidR="00313FF2" w:rsidRPr="00BB72F7" w:rsidTr="00C657C2">
        <w:tc>
          <w:tcPr>
            <w:tcW w:w="534" w:type="dxa"/>
            <w:shd w:val="clear" w:color="auto" w:fill="auto"/>
            <w:vAlign w:val="center"/>
          </w:tcPr>
          <w:p w:rsidR="00313FF2" w:rsidRPr="00BB72F7" w:rsidRDefault="00313FF2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313FF2" w:rsidRPr="00BB72F7" w:rsidRDefault="00313FF2" w:rsidP="00956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Университет жатақханаларының орындарды беру бойынша автоматтандырылған қызмет көрсету ережесі/Положение «Оказание автоматизированной услуги по предоставлению мест в общежитии университета»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ҚЕ/ПД 2.73 – 2024</w:t>
            </w:r>
          </w:p>
        </w:tc>
        <w:tc>
          <w:tcPr>
            <w:tcW w:w="975" w:type="dxa"/>
            <w:gridSpan w:val="2"/>
            <w:vAlign w:val="center"/>
          </w:tcPr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АС № 6</w:t>
            </w:r>
          </w:p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17.12 2024 г</w:t>
            </w:r>
          </w:p>
        </w:tc>
      </w:tr>
      <w:tr w:rsidR="00313FF2" w:rsidRPr="00BB72F7" w:rsidTr="00C657C2">
        <w:tc>
          <w:tcPr>
            <w:tcW w:w="534" w:type="dxa"/>
            <w:shd w:val="clear" w:color="auto" w:fill="auto"/>
            <w:vAlign w:val="center"/>
          </w:tcPr>
          <w:p w:rsidR="00313FF2" w:rsidRPr="00BB72F7" w:rsidRDefault="00313FF2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313FF2" w:rsidRPr="00BB72F7" w:rsidRDefault="00313FF2" w:rsidP="00956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Білім алушыларға қызмет көрсету секторының қызмет көрсету ережесі/Положение по оказанию услуг отделом обслуживания студентов 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ҚЕ/ПД 2.74 – 2024</w:t>
            </w:r>
          </w:p>
        </w:tc>
        <w:tc>
          <w:tcPr>
            <w:tcW w:w="975" w:type="dxa"/>
            <w:gridSpan w:val="2"/>
            <w:vAlign w:val="center"/>
          </w:tcPr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АС № 6</w:t>
            </w:r>
          </w:p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17.12 2024 г</w:t>
            </w:r>
          </w:p>
        </w:tc>
      </w:tr>
      <w:tr w:rsidR="00313FF2" w:rsidRPr="00BB72F7" w:rsidTr="00C657C2">
        <w:tc>
          <w:tcPr>
            <w:tcW w:w="534" w:type="dxa"/>
            <w:shd w:val="clear" w:color="auto" w:fill="auto"/>
            <w:vAlign w:val="center"/>
          </w:tcPr>
          <w:p w:rsidR="00313FF2" w:rsidRPr="00BB72F7" w:rsidRDefault="00313FF2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313FF2" w:rsidRPr="00BB72F7" w:rsidRDefault="00313FF2" w:rsidP="0095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Студенттерқұқықтарыжөніндегі омбудсмен ережесі/ Положение омбудсмена по правам студентов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ҚЕ/ПД 4-5-13-2021</w:t>
            </w:r>
          </w:p>
        </w:tc>
        <w:tc>
          <w:tcPr>
            <w:tcW w:w="975" w:type="dxa"/>
            <w:gridSpan w:val="2"/>
            <w:vAlign w:val="center"/>
          </w:tcPr>
          <w:p w:rsidR="00313FF2" w:rsidRPr="00BB72F7" w:rsidRDefault="00313FF2" w:rsidP="0095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Пр. №102 от 25.03.2021г.</w:t>
            </w:r>
          </w:p>
        </w:tc>
      </w:tr>
      <w:tr w:rsidR="00313FF2" w:rsidRPr="00BB72F7" w:rsidTr="00C657C2">
        <w:tc>
          <w:tcPr>
            <w:tcW w:w="534" w:type="dxa"/>
            <w:shd w:val="clear" w:color="auto" w:fill="auto"/>
            <w:vAlign w:val="center"/>
          </w:tcPr>
          <w:p w:rsidR="00313FF2" w:rsidRPr="00BB72F7" w:rsidRDefault="00313FF2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313FF2" w:rsidRPr="00BB72F7" w:rsidRDefault="00313FF2" w:rsidP="00956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Положение о предоставлении льгот по оплате за обучение студентам, магистрантам и докторантам НАО «Таразский университе имени М.Х.Дулати»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313FF2" w:rsidRPr="00BB72F7" w:rsidRDefault="00313FF2" w:rsidP="009564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ПД 1.26 - 2024</w:t>
            </w:r>
          </w:p>
        </w:tc>
        <w:tc>
          <w:tcPr>
            <w:tcW w:w="975" w:type="dxa"/>
            <w:gridSpan w:val="2"/>
            <w:vAlign w:val="center"/>
          </w:tcPr>
          <w:p w:rsidR="00313FF2" w:rsidRPr="00BB72F7" w:rsidRDefault="00313FF2" w:rsidP="0095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13FF2" w:rsidRPr="00BB72F7" w:rsidRDefault="00313FF2" w:rsidP="009564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Решением совета директоров</w:t>
            </w:r>
          </w:p>
          <w:p w:rsidR="00313FF2" w:rsidRPr="00BB72F7" w:rsidRDefault="00313FF2" w:rsidP="009564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 №1</w:t>
            </w:r>
          </w:p>
          <w:p w:rsidR="00313FF2" w:rsidRPr="00BB72F7" w:rsidRDefault="00313FF2" w:rsidP="009564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24.12.2024г.</w:t>
            </w:r>
          </w:p>
        </w:tc>
      </w:tr>
      <w:tr w:rsidR="00313FF2" w:rsidRPr="00BB72F7" w:rsidTr="00C657C2">
        <w:tc>
          <w:tcPr>
            <w:tcW w:w="534" w:type="dxa"/>
            <w:shd w:val="clear" w:color="auto" w:fill="auto"/>
            <w:vAlign w:val="center"/>
          </w:tcPr>
          <w:p w:rsidR="00313FF2" w:rsidRPr="00BB72F7" w:rsidRDefault="00313FF2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313FF2" w:rsidRPr="00BB72F7" w:rsidRDefault="00313FF2" w:rsidP="00956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Қабылдау комиссиясының ережесі/Положение  приемной комиссии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Е/ПД3-7.01-2022</w:t>
            </w:r>
          </w:p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 баспа /Редакция 1</w:t>
            </w:r>
          </w:p>
        </w:tc>
        <w:tc>
          <w:tcPr>
            <w:tcW w:w="975" w:type="dxa"/>
            <w:gridSpan w:val="2"/>
            <w:vAlign w:val="center"/>
          </w:tcPr>
          <w:p w:rsidR="00313FF2" w:rsidRPr="00BB72F7" w:rsidRDefault="00313FF2" w:rsidP="0095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приказ №4601 от</w:t>
            </w:r>
          </w:p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16.03. 2022г</w:t>
            </w:r>
            <w:r w:rsidRPr="00BB72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313FF2" w:rsidRPr="00BB72F7" w:rsidTr="00C657C2">
        <w:tc>
          <w:tcPr>
            <w:tcW w:w="534" w:type="dxa"/>
            <w:shd w:val="clear" w:color="auto" w:fill="auto"/>
            <w:vAlign w:val="center"/>
          </w:tcPr>
          <w:p w:rsidR="00313FF2" w:rsidRPr="00BB72F7" w:rsidRDefault="00313FF2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313FF2" w:rsidRPr="00BB72F7" w:rsidRDefault="00313FF2" w:rsidP="00956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Студенттер үйі туралы ереже/Положение о студенческих домах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313FF2" w:rsidRPr="00BB72F7" w:rsidRDefault="00313FF2" w:rsidP="009564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Е /ПД 4-10.02-2022</w:t>
            </w:r>
          </w:p>
          <w:p w:rsidR="00313FF2" w:rsidRPr="00BB72F7" w:rsidRDefault="00313FF2" w:rsidP="009564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 баспа/1 редакция</w:t>
            </w:r>
          </w:p>
        </w:tc>
        <w:tc>
          <w:tcPr>
            <w:tcW w:w="975" w:type="dxa"/>
            <w:gridSpan w:val="2"/>
            <w:vAlign w:val="center"/>
          </w:tcPr>
          <w:p w:rsidR="00313FF2" w:rsidRPr="00BB72F7" w:rsidRDefault="00313FF2" w:rsidP="0095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УС прот № 8</w:t>
            </w:r>
          </w:p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29.03.2022</w:t>
            </w:r>
          </w:p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Приказ №330</w:t>
            </w:r>
          </w:p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25.05.2022 г .</w:t>
            </w:r>
          </w:p>
        </w:tc>
      </w:tr>
      <w:tr w:rsidR="00313FF2" w:rsidRPr="00BB72F7" w:rsidTr="00C657C2">
        <w:tc>
          <w:tcPr>
            <w:tcW w:w="534" w:type="dxa"/>
            <w:shd w:val="clear" w:color="auto" w:fill="auto"/>
            <w:vAlign w:val="center"/>
          </w:tcPr>
          <w:p w:rsidR="00313FF2" w:rsidRPr="00BB72F7" w:rsidRDefault="00313FF2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313FF2" w:rsidRPr="00BB72F7" w:rsidRDefault="00313FF2" w:rsidP="009564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Ғылыми – зерттеу қызметінің ережесі/Положение  О научно –исследовательский деятельности 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ҚЕ 4.23 – 2025 </w:t>
            </w:r>
          </w:p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ПД 4.23– 2025</w:t>
            </w:r>
          </w:p>
        </w:tc>
        <w:tc>
          <w:tcPr>
            <w:tcW w:w="975" w:type="dxa"/>
            <w:gridSpan w:val="2"/>
            <w:vAlign w:val="center"/>
          </w:tcPr>
          <w:p w:rsidR="00313FF2" w:rsidRPr="00BB72F7" w:rsidRDefault="00313FF2" w:rsidP="0095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НТС прот№5</w:t>
            </w:r>
          </w:p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.202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</w:t>
            </w:r>
          </w:p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3FF2" w:rsidRPr="00BB72F7" w:rsidTr="00C657C2">
        <w:tc>
          <w:tcPr>
            <w:tcW w:w="534" w:type="dxa"/>
            <w:shd w:val="clear" w:color="auto" w:fill="auto"/>
            <w:vAlign w:val="center"/>
          </w:tcPr>
          <w:p w:rsidR="00313FF2" w:rsidRPr="00BB72F7" w:rsidRDefault="00313FF2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313FF2" w:rsidRPr="00BB72F7" w:rsidRDefault="00313FF2" w:rsidP="00956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Положение о комплексной оценке профессиональной деятельности (KPI) преподавателя заведующих кафедр, деканов, директора института и директоров НИИ/НИЦ/НПЦ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ПД 3.33-2023</w:t>
            </w:r>
          </w:p>
        </w:tc>
        <w:tc>
          <w:tcPr>
            <w:tcW w:w="975" w:type="dxa"/>
            <w:gridSpan w:val="2"/>
            <w:vAlign w:val="center"/>
          </w:tcPr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УС.Прот. № 6 от 30.11.2023г.</w:t>
            </w:r>
          </w:p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 №483 от</w:t>
            </w:r>
          </w:p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29.12.2023г</w:t>
            </w:r>
          </w:p>
        </w:tc>
      </w:tr>
      <w:tr w:rsidR="00313FF2" w:rsidRPr="00BB72F7" w:rsidTr="00C657C2">
        <w:trPr>
          <w:trHeight w:val="132"/>
        </w:trPr>
        <w:tc>
          <w:tcPr>
            <w:tcW w:w="534" w:type="dxa"/>
            <w:shd w:val="clear" w:color="auto" w:fill="auto"/>
            <w:vAlign w:val="center"/>
          </w:tcPr>
          <w:p w:rsidR="00313FF2" w:rsidRPr="00BB72F7" w:rsidRDefault="00313FF2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313FF2" w:rsidRPr="00BB72F7" w:rsidRDefault="00313FF2" w:rsidP="009564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Положение о моральном и материальном </w:t>
            </w:r>
          </w:p>
          <w:p w:rsidR="00313FF2" w:rsidRPr="00BB72F7" w:rsidRDefault="00313FF2" w:rsidP="0095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стимулировании работников (ППС, УВП и сотрудников)</w:t>
            </w:r>
          </w:p>
          <w:p w:rsidR="00313FF2" w:rsidRPr="00BB72F7" w:rsidRDefault="00313FF2" w:rsidP="00956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НАО «Таразский региональный университет имени М.Х. Дулати»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ПД 2.32-2024</w:t>
            </w:r>
          </w:p>
        </w:tc>
        <w:tc>
          <w:tcPr>
            <w:tcW w:w="975" w:type="dxa"/>
            <w:gridSpan w:val="2"/>
            <w:vAlign w:val="center"/>
          </w:tcPr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АС № 6</w:t>
            </w:r>
          </w:p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17.12 2024 г</w:t>
            </w:r>
          </w:p>
        </w:tc>
      </w:tr>
      <w:tr w:rsidR="00313FF2" w:rsidRPr="00BB72F7" w:rsidTr="00C657C2">
        <w:tc>
          <w:tcPr>
            <w:tcW w:w="534" w:type="dxa"/>
            <w:shd w:val="clear" w:color="auto" w:fill="auto"/>
            <w:vAlign w:val="center"/>
          </w:tcPr>
          <w:p w:rsidR="00313FF2" w:rsidRPr="00BB72F7" w:rsidRDefault="00313FF2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313FF2" w:rsidRPr="00BB72F7" w:rsidRDefault="00313FF2" w:rsidP="0095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Положение о порядке проведения аттестации </w:t>
            </w:r>
          </w:p>
          <w:p w:rsidR="00313FF2" w:rsidRPr="00BB72F7" w:rsidRDefault="00313FF2" w:rsidP="00956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профессорско-преподавательского состава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ПД 3.33-2024</w:t>
            </w:r>
          </w:p>
        </w:tc>
        <w:tc>
          <w:tcPr>
            <w:tcW w:w="975" w:type="dxa"/>
            <w:gridSpan w:val="2"/>
            <w:vAlign w:val="center"/>
          </w:tcPr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АС № 6</w:t>
            </w:r>
          </w:p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17.12 2024 г</w:t>
            </w:r>
          </w:p>
        </w:tc>
      </w:tr>
      <w:tr w:rsidR="00313FF2" w:rsidRPr="00BB72F7" w:rsidTr="00C657C2">
        <w:tc>
          <w:tcPr>
            <w:tcW w:w="534" w:type="dxa"/>
            <w:shd w:val="clear" w:color="auto" w:fill="auto"/>
            <w:vAlign w:val="center"/>
          </w:tcPr>
          <w:p w:rsidR="00313FF2" w:rsidRPr="00BB72F7" w:rsidRDefault="00313FF2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313FF2" w:rsidRPr="00BB72F7" w:rsidRDefault="00313FF2" w:rsidP="0095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Положение о  системе взаимодействия Библиотечно-информационного центра с информаторами кафедр Таразского регионального университета им.М.Х.Дулати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ПД 02.14 - 2023</w:t>
            </w:r>
          </w:p>
        </w:tc>
        <w:tc>
          <w:tcPr>
            <w:tcW w:w="975" w:type="dxa"/>
            <w:gridSpan w:val="2"/>
            <w:vAlign w:val="center"/>
          </w:tcPr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АС прот №6</w:t>
            </w:r>
          </w:p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10.03.2023</w:t>
            </w:r>
          </w:p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приказ №129 от</w:t>
            </w:r>
          </w:p>
          <w:p w:rsidR="00313FF2" w:rsidRPr="00BB72F7" w:rsidRDefault="00313FF2" w:rsidP="00956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31.03.2023</w:t>
            </w:r>
          </w:p>
        </w:tc>
      </w:tr>
      <w:tr w:rsidR="00313FF2" w:rsidRPr="00BB72F7" w:rsidTr="00C657C2">
        <w:tc>
          <w:tcPr>
            <w:tcW w:w="534" w:type="dxa"/>
            <w:shd w:val="clear" w:color="auto" w:fill="auto"/>
            <w:vAlign w:val="center"/>
          </w:tcPr>
          <w:p w:rsidR="00313FF2" w:rsidRPr="00BB72F7" w:rsidRDefault="00313FF2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313FF2" w:rsidRPr="00BB72F7" w:rsidRDefault="00313FF2" w:rsidP="0095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Положение  об организации работы эдвайзера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ПД 2-6-3-2020</w:t>
            </w:r>
          </w:p>
        </w:tc>
        <w:tc>
          <w:tcPr>
            <w:tcW w:w="975" w:type="dxa"/>
            <w:gridSpan w:val="2"/>
            <w:vAlign w:val="center"/>
          </w:tcPr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162.1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Пр. №152 от 19.11.2020г.</w:t>
            </w:r>
          </w:p>
        </w:tc>
      </w:tr>
      <w:tr w:rsidR="00313FF2" w:rsidRPr="00BB72F7" w:rsidTr="00C657C2">
        <w:tc>
          <w:tcPr>
            <w:tcW w:w="534" w:type="dxa"/>
            <w:shd w:val="clear" w:color="auto" w:fill="auto"/>
            <w:vAlign w:val="center"/>
          </w:tcPr>
          <w:p w:rsidR="00313FF2" w:rsidRPr="00BB72F7" w:rsidRDefault="00313FF2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313FF2" w:rsidRPr="00BB72F7" w:rsidRDefault="00313FF2" w:rsidP="00956458">
            <w:pPr>
              <w:spacing w:after="0" w:line="240" w:lineRule="auto"/>
              <w:ind w:right="-1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ЖОО – да ашық сабақтың сценарийі ережесі/Положение «Сценарий инновационного проекта и открытого занятия в вузе»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ҚЕ/ПД 3.44 – 2024</w:t>
            </w:r>
          </w:p>
        </w:tc>
        <w:tc>
          <w:tcPr>
            <w:tcW w:w="975" w:type="dxa"/>
            <w:gridSpan w:val="2"/>
            <w:vAlign w:val="center"/>
          </w:tcPr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АС № 6</w:t>
            </w:r>
          </w:p>
          <w:p w:rsidR="00313FF2" w:rsidRPr="00BB72F7" w:rsidRDefault="00313FF2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17.12 2024 г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956458">
            <w:pPr>
              <w:shd w:val="clear" w:color="auto" w:fill="FFFFFF"/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Білім алушыларды ауыстыру және қайта қабылдау ережесі/ Положение «Перевод и восстановление обучающихся»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D341F1" w:rsidRDefault="00E034A6" w:rsidP="00767B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41F1">
              <w:rPr>
                <w:rFonts w:ascii="Times New Roman" w:eastAsia="Times New Roman" w:hAnsi="Times New Roman" w:cs="Times New Roman"/>
                <w:sz w:val="18"/>
                <w:szCs w:val="18"/>
              </w:rPr>
              <w:t>ҚЕ 3.23 - 2025</w:t>
            </w:r>
          </w:p>
        </w:tc>
        <w:tc>
          <w:tcPr>
            <w:tcW w:w="975" w:type="dxa"/>
            <w:gridSpan w:val="2"/>
            <w:vAlign w:val="center"/>
          </w:tcPr>
          <w:p w:rsidR="00E034A6" w:rsidRPr="00D341F1" w:rsidRDefault="00E034A6" w:rsidP="0076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41F1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D341F1" w:rsidRDefault="00E034A6" w:rsidP="0076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41F1">
              <w:rPr>
                <w:rFonts w:ascii="Times New Roman" w:eastAsia="Times New Roman" w:hAnsi="Times New Roman" w:cs="Times New Roman"/>
                <w:sz w:val="18"/>
                <w:szCs w:val="18"/>
              </w:rPr>
              <w:t>АС № 10</w:t>
            </w:r>
          </w:p>
          <w:p w:rsidR="00E034A6" w:rsidRDefault="00E034A6" w:rsidP="0076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41F1">
              <w:rPr>
                <w:rFonts w:ascii="Times New Roman" w:eastAsia="Times New Roman" w:hAnsi="Times New Roman" w:cs="Times New Roman"/>
                <w:sz w:val="18"/>
                <w:szCs w:val="18"/>
              </w:rPr>
              <w:t>23.04. 2025 г.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9564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Положение о конкурсном замещении  должностей деканов факультетов 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ПД 3.71 – 2024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АС № 6</w:t>
            </w:r>
          </w:p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17.12 2024 г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9564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Положение о порядке издания учебной и учебно-методической литературы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ПД 3.31 – 2024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АС № 6</w:t>
            </w:r>
          </w:p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17.12 2024 г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95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Академиялықұтқырлықтыұйымдастырутуралыереже/ Положение об организации академической мобильности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ҚЕ/ПД 3.56 – 2024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95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АС № 6</w:t>
            </w:r>
          </w:p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17.12 2024 г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95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Шетелдікғалымдар мен профессорлардытартужәнеқабылдаутәртібітуралыереже/ Положение о порядке привлечения и приема зарубежных ученых и профессоров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ҚЕ/ПД 3.55 – 2024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95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АС № 6</w:t>
            </w:r>
          </w:p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17.12 2024 г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95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«ЖОО үздікмультимедиялықөнімі» байқауынөткізутуралыереже/ Положение о порядке проведения конкурса «Лучший мультимедийный продукт вуза»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ПД 3.62 – 2024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95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АС № 6</w:t>
            </w:r>
          </w:p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17.12 2024 г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95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Жаппай ашық онлайн-курс әзірлеуге арналған байқау туралы ереже/ Положение о конкурсе на разработку массовых открытых онлайн-курсов, ред. 1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95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ҚЕ/ПД 3.52 – 2024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95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АС № 6</w:t>
            </w:r>
          </w:p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17.12 2024 г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9564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Цифрлық офицердің жұмысы туралы ережесі (цифрлық білім беру қорларын насихаттаушы)/ Положение о работе цифрового офицера (промоутера цифровых образовательных ресурсов), ред. 1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9564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ҚЕ/ПД 3.53 – 2024 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95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АС № 6</w:t>
            </w:r>
          </w:p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17.12 2024 г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95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«М.Х.Дулати атындағы Тараз университеті» Ке АҚ жасанды интеллект технологияларын қолдану туралы ереже/Положение о применении технологий искусственного интеллекта в НАО «Таразский университет имени М.Х.Дулати»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9564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ҚЕ/ПД 3.26 – 2024 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95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АС № 6</w:t>
            </w:r>
          </w:p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17.12 2024 г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95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Цифрлық құзыреттер ресурстық орталығы және бейнежазу студиясы туралы ереже/ Положение о ресурсном центре цифровых компетенций и студии видеозаписи 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9564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ҚЕ/ПД 3.54 – 2024 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95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АС № 6</w:t>
            </w:r>
          </w:p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17.12 2024 г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Шетел білімгерлерімен жұмыс істеу Ережесі /Положение о работе с иностранными студентами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ҚЕ/ПД 3.57 – 2024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95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АС № 6</w:t>
            </w:r>
          </w:p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17.12 2024 г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«Аудиторлық қорды басқару» ережесі /Положение «Управление аудиторным фондом»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Е/ПД 3-4.01-2022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95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приказ №4601 от</w:t>
            </w:r>
          </w:p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16.03. 2022г</w:t>
            </w:r>
            <w:r w:rsidRPr="00BB72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..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Положение о проектировании и обновлении образовательных программ 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ПД 3.70 – 2024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АС № 6</w:t>
            </w:r>
          </w:p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17.12 2024 г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Академиялық  комитет туралы ереже / Положение об академическом комитете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Е/ПД 3-1.13-2022</w:t>
            </w:r>
          </w:p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 баспа/Редакция 1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95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  №497 от</w:t>
            </w:r>
          </w:p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22.10.2022г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«Білім алушылардың оқу жетістіктерін бағалау саясаты» Ережесі/ Положение «Политика  оценивания учебных достижений обучающихся»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Е/ПД 3-4.04-2022</w:t>
            </w:r>
          </w:p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 баспа / редакция 1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95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АС прот  №2</w:t>
            </w:r>
          </w:p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22.09.2022</w:t>
            </w:r>
          </w:p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 №497 от</w:t>
            </w:r>
          </w:p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22.10.2022г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Жұмысқа орналастыру және жас мамандарды жұмысқа бөлу комиссиясы туралы ереже/ Положение о трудоустройстве и о комиссии по распределениюна работу молодых специалистов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ҚЕ/ПД 3.47 – 2024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95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АС № 6</w:t>
            </w:r>
          </w:p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17.12 2024 г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Оқу-өндірістік базасын ұйымдастыру және бакалавриатта дуальды оқытуды пайдалану туралы ереже/ Положение об учебно производственной базе и о  использовании элементов дуального обучения в бакалавриате 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ҚЕ 3.45-2024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95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АС № 6</w:t>
            </w:r>
          </w:p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17.12 2024 г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50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95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Білім алушылардың кәсіби практикасын ұйымдастыру мен өткізу ережесі / Правила организации и проведения практики обучающихся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ҚЕ 3.46-2024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95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АС № 6</w:t>
            </w:r>
          </w:p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17.12 2024 г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Академиялық кеңес туралы ереже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ҚЕ 3.30-2024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95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УС прот №5</w:t>
            </w:r>
          </w:p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25.12.2024</w:t>
            </w:r>
          </w:p>
        </w:tc>
      </w:tr>
      <w:tr w:rsidR="00E034A6" w:rsidRPr="00BB72F7" w:rsidTr="00C657C2">
        <w:trPr>
          <w:trHeight w:val="447"/>
        </w:trPr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after="0" w:line="240" w:lineRule="auto"/>
              <w:ind w:left="10"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Положение о комиссии  по рассмотрению кандидатур обучающихся для участия в конкурсе на присуждение вакантных грантов, высвободившихся в процессе обучения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ПД 3.01 – 2023</w:t>
            </w:r>
          </w:p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Редакция 1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9564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АС прот№ 5</w:t>
            </w:r>
          </w:p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20.01.2023</w:t>
            </w:r>
          </w:p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 №129 от</w:t>
            </w:r>
          </w:p>
          <w:p w:rsidR="00E034A6" w:rsidRPr="00BB72F7" w:rsidRDefault="00E034A6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31.03.2023г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Положение об академической   аттестации магистрантов 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ПД 3.71-2024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АС № 6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17.12 2024 г 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Положение о создании штаба «чистая сессия»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ПД 4-1-4-2020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177.1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Пр. №152 от 19.11.2020г.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қаражаты есебінен өткізілетін ғылыми зерттеулер мен ғылыми жұмыстарды орындау, үшін қажетті тауарларды,  жұмыстарды және көрсетілетін қызметтерді сатып алу туралы ереже/Положение о прибретении товаров, работ и услуг необходимых для выполнения научных исследований и научных работ, реализуемых за счет бюджетных средств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ҚЕ/ПД 2.01– 2025 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01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Утверждено Председатель правления – ректорам 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03.04.2025ж.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Ғылыми – зерттеу және тәжірибелік-конструкторлық жұмыстарын ұйымдастыру ережесі/Положение об организации научно – исследовательских и опытно – конструкторских работ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ҚЕ/ПД 4.16 – 2025 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УС прот№5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03.04.2025г.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Стартап жобалар конкурсын ұйымдастыру ережесі/ Положение о проведении конкурса стартап проектов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ҚЕ/ПД 4.18 – 2025 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УС прот№5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03.04.2025г.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Студенттің ғылыми-зерттеу жұмысы туралы ереже /Положение о научно-исследовательской работе студента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ҚЕ/ПД 4.23 – 2025 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НТС прот№5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.202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Патенттік – ақпараттық қызмет туралы ереже/Положение о патентно-информационной деятельности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ҚЕ/ПД 4.21 – 2025 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НТС прот№5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.202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Ғылыми техникалық кеңес туралы ереже/ Положение о научно-техничеком совете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ҚЕ/ПД 4.08 – 2023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УС № 5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14.11 2023 г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«Оқытушы-зерттеуші» біліктілік санатын беру туралы ереже /Положение о присвоении квалификационной категории «преподаватель-исследователь»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ҚЕ 4.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29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- 202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 № 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14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29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05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202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Студенттік ғылыми үйірмелер туралы ереже /Положение о студенческих научных кружках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ҚЕ/ПД 4.24 – 2025 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НТС прот№5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.202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Ғылыми-тәжірибелік конференция туралы ереже/Положение о научно-практической конференции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ҚЕ 4.22 – 2025 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ПД 4.22 – 2025 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НТС прот№5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.202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Студенттік ғылыми-практикалық конференция туралы ереже /Положение о студенческой научно-практической конференции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ҚЕ 4.25 – 2025 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ПД 4.25 – 2025 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НТС прот№5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.202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Положение о постдокторантуре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ПД 3-1.3.01-2022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Редакция 1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приказ №330 от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25.05.2022г</w:t>
            </w:r>
            <w:r w:rsidRPr="00BB72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Положение о Диссертационном совете НАО «Университет Дулати»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ПД 4.21 – 2023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НТС прот№8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19.05.2023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приказ №194 от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25.05.2023г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«Алаштағылымы» тарихи-танымдық</w:t>
            </w:r>
            <w:r w:rsidRPr="004676A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клубының</w:t>
            </w:r>
            <w:r w:rsidRPr="004676A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ережесі, 2 баспа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ҚЕ 2-15.6-1-2021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Пр. №23 от 21.01.2021г.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Жастар ісі жөніндегі комитеті туралы ереже/ Положение о комитете по делам молодежи, ред. 2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ҚЕ/ПД 4-5-2021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Пр. №23 от 21.01.2021г.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hAnsi="Times New Roman" w:cs="Times New Roman"/>
                <w:sz w:val="18"/>
                <w:szCs w:val="18"/>
              </w:rPr>
              <w:t>«10ted.dulaty» көпсалалы жастар ұйымы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hAnsi="Times New Roman" w:cs="Times New Roman"/>
                <w:sz w:val="18"/>
                <w:szCs w:val="18"/>
                <w:lang w:eastAsia="kk-KZ"/>
              </w:rPr>
              <w:t>ҚЕ 5.17 – 2025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СК. Прот №3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28.03.2025г.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BB72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Dulaty</w:t>
            </w:r>
            <w:proofErr w:type="spellEnd"/>
            <w:r w:rsidRPr="00BB72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talks</w:t>
            </w:r>
            <w:r w:rsidRPr="00BB72F7">
              <w:rPr>
                <w:rFonts w:ascii="Times New Roman" w:hAnsi="Times New Roman" w:cs="Times New Roman"/>
                <w:sz w:val="18"/>
                <w:szCs w:val="18"/>
              </w:rPr>
              <w:t>» жастар ұйымы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hAnsi="Times New Roman" w:cs="Times New Roman"/>
                <w:sz w:val="18"/>
                <w:szCs w:val="18"/>
                <w:lang w:eastAsia="kk-KZ"/>
              </w:rPr>
              <w:t>ҚЕ 5.04 – 2025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СК. Прот №3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28.03.2025г.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hAnsi="Times New Roman" w:cs="Times New Roman"/>
                <w:sz w:val="18"/>
                <w:szCs w:val="18"/>
              </w:rPr>
              <w:t>«Ассамблея жастары» жастар ұйымы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hAnsi="Times New Roman" w:cs="Times New Roman"/>
                <w:sz w:val="18"/>
                <w:szCs w:val="18"/>
              </w:rPr>
              <w:t>ҚЕ 5.06 – 2025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СК. Прот №3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28.03.2025г.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hAnsi="Times New Roman" w:cs="Times New Roman"/>
                <w:sz w:val="18"/>
                <w:szCs w:val="18"/>
              </w:rPr>
              <w:t>«DU UNION» студенттік парламент ұйымы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hAnsi="Times New Roman" w:cs="Times New Roman"/>
                <w:sz w:val="18"/>
                <w:szCs w:val="18"/>
                <w:lang w:eastAsia="kk-KZ"/>
              </w:rPr>
              <w:t>ҚЕ 5.08 – 2025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СК. Прот №3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28.03.2025г.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hAnsi="Times New Roman" w:cs="Times New Roman"/>
                <w:sz w:val="18"/>
                <w:szCs w:val="18"/>
                <w:lang w:eastAsia="kk-KZ"/>
              </w:rPr>
              <w:t>«DU UNIVERSE» көпсалалы жастар ұйымы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kk-KZ"/>
              </w:rPr>
            </w:pPr>
            <w:r w:rsidRPr="00BB72F7">
              <w:rPr>
                <w:rFonts w:ascii="Times New Roman" w:hAnsi="Times New Roman" w:cs="Times New Roman"/>
                <w:sz w:val="18"/>
                <w:szCs w:val="18"/>
                <w:lang w:eastAsia="kk-KZ"/>
              </w:rPr>
              <w:t>ҚЕ 5.09 – 2025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СК. Прот №3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28.03.2025г.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hAnsi="Times New Roman" w:cs="Times New Roman"/>
                <w:sz w:val="18"/>
                <w:szCs w:val="18"/>
              </w:rPr>
              <w:t>«Жайдарман» жастар қозғалысы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kk-KZ"/>
              </w:rPr>
            </w:pPr>
            <w:r w:rsidRPr="00BB72F7">
              <w:rPr>
                <w:rFonts w:ascii="Times New Roman" w:hAnsi="Times New Roman" w:cs="Times New Roman"/>
                <w:sz w:val="18"/>
                <w:szCs w:val="18"/>
              </w:rPr>
              <w:t>ҚЕ 5.11 – 2025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СК. Прот №3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28.03.2025г.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hAnsi="Times New Roman" w:cs="Times New Roman"/>
                <w:sz w:val="18"/>
                <w:szCs w:val="18"/>
              </w:rPr>
              <w:t>«Жастар Рухы» жастар қанаты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hAnsi="Times New Roman" w:cs="Times New Roman"/>
                <w:sz w:val="18"/>
                <w:szCs w:val="18"/>
              </w:rPr>
              <w:t>ҚЕ 5.12 – 2025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СК. Прот №3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28.03.2025г.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hAnsi="Times New Roman" w:cs="Times New Roman"/>
                <w:sz w:val="18"/>
                <w:szCs w:val="18"/>
              </w:rPr>
              <w:t>«Леп» көпсалалы жастар ұйымы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hAnsi="Times New Roman" w:cs="Times New Roman"/>
                <w:sz w:val="18"/>
                <w:szCs w:val="18"/>
                <w:lang w:eastAsia="kk-KZ"/>
              </w:rPr>
              <w:t>ҚЕ 5.13 – 2025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СК. Прот №3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28.03.2025г.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hAnsi="Times New Roman" w:cs="Times New Roman"/>
                <w:sz w:val="18"/>
                <w:szCs w:val="18"/>
              </w:rPr>
              <w:t>«Ұя» жастар ұйымы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kk-KZ"/>
              </w:rPr>
            </w:pPr>
            <w:r w:rsidRPr="00BB72F7">
              <w:rPr>
                <w:rFonts w:ascii="Times New Roman" w:hAnsi="Times New Roman" w:cs="Times New Roman"/>
                <w:sz w:val="18"/>
                <w:szCs w:val="18"/>
                <w:lang w:eastAsia="kk-KZ"/>
              </w:rPr>
              <w:t>ҚЕ 5.14 – 2025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СК. Прот №3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28.03.2025г.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«Қазақстан студенттерінің альянсы» жастар ұйымының  туралы ереже 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ҚЕ 5.05 – 2025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СК. Прот №3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28.03.2025г.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«Biz birgemiz» еріктілер қозғалысының ережесі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ҚЕ 5.07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2025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СК. Прот №3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28.03.2025г.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B72F7">
              <w:rPr>
                <w:rFonts w:ascii="Times New Roman" w:hAnsi="Times New Roman" w:cs="Times New Roman"/>
                <w:sz w:val="18"/>
                <w:szCs w:val="18"/>
              </w:rPr>
              <w:t>«Еркін ойлар алаңы» интеллектуалды пікірсайыс ұйымы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hAnsi="Times New Roman" w:cs="Times New Roman"/>
                <w:sz w:val="18"/>
                <w:szCs w:val="18"/>
                <w:lang w:eastAsia="kk-KZ"/>
              </w:rPr>
              <w:t>ҚЕ 5.10 – 2025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СК. Прот №3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28.03.2025г.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81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«Фемида» жастар клубы туралы ереже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ҚЕ 5.15 – 2025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СК. Прот №3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28.03.2025г.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Кураторлар кеңесінің ережесі/Положение о Совете кураторов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Е/ПСП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4-10.06-2022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 №330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25.05.2022г</w:t>
            </w:r>
            <w:r w:rsidRPr="00BB72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«Айдың үздік кураторы» конкурсы туралы ережесі/</w:t>
            </w:r>
          </w:p>
          <w:p w:rsidR="00E034A6" w:rsidRPr="00BB72F7" w:rsidRDefault="00E034A6" w:rsidP="00D6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Положение о конкурсе «Лучший куратор месяца»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Е/ПД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4-10.10-2022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 №330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25.05.2022г</w:t>
            </w:r>
            <w:r w:rsidRPr="00BB72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«Enactus» студенттік ұйымы туралы ереже/ Положение о студенческой организации «Enactus», ред. 2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ҚЕ/ПД 4-5-8-2021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Пр. №23 от 21.01.2021г.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«Дулати жастары» халықтық студенттік театрының ережесі, 2 баспа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ҚЕ 2-15.5-1-2021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268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Пр. №102 от 25.03.2021г.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Тәрбие жұмысын ұйымдастыру туралы ереже/ Положение об организации воспитательной работы 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Е/ ПД 4-10.04-2022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 баспа /1 редакция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 №330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25.05.2022г</w:t>
            </w:r>
            <w:r w:rsidRPr="00BB72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Куратордың жұмысы туралы ереже/Положение о работе куратора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Е/ПД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4-10.07-2022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 №330</w:t>
            </w:r>
          </w:p>
          <w:p w:rsidR="00E034A6" w:rsidRPr="00BB72F7" w:rsidRDefault="00E034A6" w:rsidP="00D617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25.05.2022г</w:t>
            </w:r>
            <w:r w:rsidRPr="00BB72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Кураторлық мектебі туралы ереже/Положение о школе кураторства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Е/ПД</w:t>
            </w:r>
          </w:p>
          <w:p w:rsidR="00E034A6" w:rsidRPr="00BB72F7" w:rsidRDefault="00E034A6" w:rsidP="00D617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4-10.08-2022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 №330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25.05.2022г</w:t>
            </w:r>
            <w:r w:rsidRPr="00BB72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«Жылдың үздік кураторы» конкурсы туралы ережесі/ Положение о конкурсе «Лучший куратор года»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Е/ПД</w:t>
            </w:r>
          </w:p>
          <w:p w:rsidR="00E034A6" w:rsidRPr="00BB72F7" w:rsidRDefault="00E034A6" w:rsidP="00D617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4-10.09-2022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 №330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25.05.2022г</w:t>
            </w:r>
            <w:r w:rsidRPr="00BB72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E034A6" w:rsidRPr="00BB72F7" w:rsidTr="00817683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6209" w:type="dxa"/>
            <w:shd w:val="clear" w:color="auto" w:fill="auto"/>
          </w:tcPr>
          <w:p w:rsidR="00E034A6" w:rsidRPr="00BB72F7" w:rsidRDefault="00E034A6" w:rsidP="00D617D5">
            <w:pPr>
              <w:pStyle w:val="a6"/>
              <w:rPr>
                <w:bCs/>
                <w:sz w:val="18"/>
                <w:szCs w:val="18"/>
                <w:lang w:val="ru-RU"/>
              </w:rPr>
            </w:pPr>
            <w:r w:rsidRPr="00BB72F7">
              <w:rPr>
                <w:rFonts w:ascii="Times New Roman" w:hAnsi="Times New Roman"/>
                <w:sz w:val="18"/>
                <w:szCs w:val="18"/>
              </w:rPr>
              <w:t>Қашықтықтан оқытуда және онлайн оқыту форматында оқу процесін ұйымдастыру туралы ереже</w:t>
            </w:r>
            <w:r w:rsidRPr="00BB72F7">
              <w:rPr>
                <w:rFonts w:ascii="Times New Roman" w:hAnsi="Times New Roman"/>
                <w:sz w:val="18"/>
                <w:szCs w:val="18"/>
                <w:lang w:val="ru-RU"/>
              </w:rPr>
              <w:t>/</w:t>
            </w:r>
            <w:r w:rsidRPr="00BB72F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Положение об организации учебного процесса по дистанционному обучению и в форме онлайн обучения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494718" w:rsidRDefault="00E034A6" w:rsidP="00D617D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BB72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/</w:t>
            </w:r>
            <w:r w:rsidRPr="00BB72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ПД 3.</w:t>
            </w:r>
            <w:r w:rsidRPr="00BB72F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30</w:t>
            </w:r>
            <w:r w:rsidRPr="00BB72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202</w:t>
            </w:r>
            <w:r w:rsidRPr="00BB72F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АС № 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12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27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05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202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</w:t>
            </w:r>
          </w:p>
        </w:tc>
      </w:tr>
      <w:tr w:rsidR="00E034A6" w:rsidRPr="00BB72F7" w:rsidTr="00817683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Положение о комиссии по обеспечению качества факультета 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ПД 3.29-2024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АС № 6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17.12 2024 г</w:t>
            </w:r>
          </w:p>
        </w:tc>
      </w:tr>
      <w:tr w:rsidR="00E034A6" w:rsidRPr="00BB72F7" w:rsidTr="00956458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Монография шығару тәртібі туралы ереже/Положение о порядке издания монографии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9"/>
              </w:tabs>
              <w:spacing w:after="0" w:line="240" w:lineRule="auto"/>
              <w:ind w:left="-37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ҚЕ/ПД 4.14 – 2024 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УС № 5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25.12 2024 г</w:t>
            </w:r>
            <w:r w:rsidRPr="00BB72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Положение о повышение квалификации и переподготовки кадров 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ind w:left="-37" w:right="-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ПД 3.26 - 2023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 №483 от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29.12.2023г.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Положение о комитете по качеству, стратегическому и международному развитию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9"/>
              </w:tabs>
              <w:spacing w:after="0" w:line="240" w:lineRule="auto"/>
              <w:ind w:left="-37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ПД 1.27 - 2023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УС.Прот. № 6 от 30.11.2023г.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 №483 от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29.12.2023г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Положение об оплате труда и других выплат работникам НАО «Таразского регионального университета имени  М.Х.Дулати»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9"/>
              </w:tabs>
              <w:spacing w:after="0" w:line="240" w:lineRule="auto"/>
              <w:ind w:left="-37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ПД 2.31 – 2023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 № 297/1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05.09.2023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Положение о представительских расходах НАО «Таразский региональный университет имени  М.Х. Дулати» 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9"/>
              </w:tabs>
              <w:spacing w:after="0" w:line="240" w:lineRule="auto"/>
              <w:ind w:left="-37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ПД 2.35 - 2023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УС.Прот. № 7 от 01.10.2023г.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34A6" w:rsidRPr="00BB72F7" w:rsidTr="00956458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Положение по мониторингу и оценке образовательных программ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9"/>
              </w:tabs>
              <w:spacing w:after="0" w:line="240" w:lineRule="auto"/>
              <w:ind w:left="-37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ПД 3.64-2024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АС № 6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17.12 2024 г</w:t>
            </w:r>
          </w:p>
        </w:tc>
      </w:tr>
      <w:tr w:rsidR="00E034A6" w:rsidRPr="00BB72F7" w:rsidTr="00817683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6209" w:type="dxa"/>
            <w:shd w:val="clear" w:color="auto" w:fill="auto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Магистрлік диссертацияны, магистрлік жобаны даярлау және қорғау жөніндегі ереже/ Положение по подготовке и защите магистерской диссертации, магистерского проекта 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39"/>
              </w:tabs>
              <w:spacing w:after="0" w:line="240" w:lineRule="auto"/>
              <w:ind w:left="-37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ҚЕ/ПД 3.34.-2024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АС № 6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17.12 2024 г</w:t>
            </w:r>
          </w:p>
        </w:tc>
      </w:tr>
      <w:tr w:rsidR="00E034A6" w:rsidRPr="00BB72F7" w:rsidTr="00956458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6209" w:type="dxa"/>
            <w:shd w:val="clear" w:color="auto" w:fill="auto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Курстық жобалау туралы ереже/ Положение о курсовом проектировании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ҚЕ/ПД 3.35 – 2024 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АС № 6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17.12 2024 г</w:t>
            </w:r>
          </w:p>
        </w:tc>
      </w:tr>
      <w:tr w:rsidR="00E034A6" w:rsidRPr="00BB72F7" w:rsidTr="00956458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209" w:type="dxa"/>
            <w:shd w:val="clear" w:color="auto" w:fill="auto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М.Х.Дулати атындағы Тараз университетінің оқу нәтижелерін және формальды емес білім беру арқылы алынған оқыту нәтижелерін академиялық тану туралы ереже / Положение академического  признания результатов обучения, полученных через неформальное образование  в Таразском университете им М.Х.Дулати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ҚЕ/ПД 3.65 – 2024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АС № 6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17.12 2024 г</w:t>
            </w:r>
          </w:p>
        </w:tc>
      </w:tr>
      <w:tr w:rsidR="00E034A6" w:rsidRPr="00BB72F7" w:rsidTr="00956458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6209" w:type="dxa"/>
            <w:shd w:val="clear" w:color="auto" w:fill="auto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М.Х.Дулати атындағы Тараз университеті КЕ АҚ үш тілді білім беру ережесі/Положение о трехьязычном образовании в НАО «Таразский университет имени М.Х.Дулати».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ҚЕ 3.37 – 2024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АС № 6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17.12 2024 г</w:t>
            </w:r>
          </w:p>
        </w:tc>
      </w:tr>
      <w:tr w:rsidR="00E034A6" w:rsidRPr="00BB72F7" w:rsidTr="00956458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6209" w:type="dxa"/>
            <w:shd w:val="clear" w:color="auto" w:fill="auto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«Dulaty Alumni»  Түлектер қауымдастығы туралы ереже/ Положение об Ассоциации выпускников «Dulaty Alumni»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ҚЕ/ПД 2.05 – 2024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УС.Прот. № 12 от 06.05.2024г.</w:t>
            </w:r>
          </w:p>
        </w:tc>
      </w:tr>
      <w:tr w:rsidR="00E034A6" w:rsidRPr="00BB72F7" w:rsidTr="00956458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6209" w:type="dxa"/>
            <w:shd w:val="clear" w:color="auto" w:fill="auto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«Күміс университет туралы ереже/Положение о «Серебряном университете» 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ПД 3.06 – 2024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УС.Прот. № 11 от 09.04.2024г.</w:t>
            </w:r>
          </w:p>
        </w:tc>
      </w:tr>
      <w:tr w:rsidR="00E034A6" w:rsidRPr="00BB72F7" w:rsidTr="00956458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6209" w:type="dxa"/>
            <w:shd w:val="clear" w:color="auto" w:fill="auto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Положение об итоговой аттестации обучающихся 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ПД 3.28 – 2024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АС № 6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17.12 2024 г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6209" w:type="dxa"/>
            <w:shd w:val="clear" w:color="auto" w:fill="auto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Пәннің оқу-әдістемелік кешенін жасақтау туралы ереже /Положение о разработке учебно-методического комплекса дисциплины 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ПД 3.39 – 2024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АС № 6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17.12 2024 г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6209" w:type="dxa"/>
            <w:shd w:val="clear" w:color="auto" w:fill="auto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Білім беру бағдарламасын дамыту жоспарын әзірлеу туралы ереже/Положение по разработке плана развития образовательной программы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ПД 3.67 – 2024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АС № 6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17.12 2024 г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6209" w:type="dxa"/>
            <w:shd w:val="clear" w:color="auto" w:fill="auto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«М.Х.Дулати атындағы Тараз өңірлік университеті»  Ке АҚ техникалық персоналдың еңбектерін қалыпқа келтіру туралы ереже/ Положение  о нормировании труда технического персонала НАО « Таразский региональный университет имени М.Х.Дулати»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ПД 2.13 – 2024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М.Х.Дулати атындағы Тараз өңірлік университетінің 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Басқарма шешімімен бекітілді.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Хаттама №2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31.01.2024ж.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6209" w:type="dxa"/>
            <w:shd w:val="clear" w:color="auto" w:fill="auto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«М.Х.Дулати атындағы  Тараз өңірлік университеті» КЕ АҚ  Әкімшілік – 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басқару персоналдары қызметінің негізгі көрсеткіштерін (индикаторларын) есептеу  ережесі/ Положение о расчете ключевых показателей  (индикаторов) деятельности административно-управленческого персонала  НАО « Таразский регинальный университет  имени  М.Х.Дулати»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ПД 2.11 - 2024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УС.Прот. № 11 от 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09.04.2024ж.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109</w:t>
            </w:r>
          </w:p>
        </w:tc>
        <w:tc>
          <w:tcPr>
            <w:tcW w:w="6209" w:type="dxa"/>
            <w:shd w:val="clear" w:color="auto" w:fill="auto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Положение о конкурсном замещении должностей прфессорско-преподавательского состава 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ПД 3.38 - 2024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АС № 6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17.12 2024 г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6209" w:type="dxa"/>
            <w:shd w:val="clear" w:color="auto" w:fill="auto"/>
          </w:tcPr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Шетелд</w:t>
            </w:r>
            <w:proofErr w:type="spellEnd"/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ік </w:t>
            </w:r>
            <w:proofErr w:type="gramStart"/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азамат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</w:t>
            </w:r>
            <w:proofErr w:type="gramEnd"/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ға арналған жоғары оқу орнына дейінгі дайындық курсының ережесі/ Положение о подготовительном для иностранных граждан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ҚЕ/ПД 2.19 – 2025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УС протокол №12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29.04.2025г.</w:t>
            </w:r>
          </w:p>
        </w:tc>
      </w:tr>
      <w:tr w:rsidR="00E034A6" w:rsidRPr="00BB72F7" w:rsidTr="00C657C2">
        <w:tc>
          <w:tcPr>
            <w:tcW w:w="534" w:type="dxa"/>
            <w:shd w:val="clear" w:color="auto" w:fill="auto"/>
            <w:vAlign w:val="center"/>
          </w:tcPr>
          <w:p w:rsidR="00E034A6" w:rsidRPr="00BB72F7" w:rsidRDefault="00E034A6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6209" w:type="dxa"/>
            <w:shd w:val="clear" w:color="auto" w:fill="auto"/>
          </w:tcPr>
          <w:p w:rsidR="00E034A6" w:rsidRPr="00BB72F7" w:rsidRDefault="00E034A6" w:rsidP="00D617D5">
            <w:pPr>
              <w:pStyle w:val="a6"/>
              <w:rPr>
                <w:bCs/>
                <w:sz w:val="18"/>
                <w:szCs w:val="18"/>
                <w:lang w:val="ru-RU"/>
              </w:rPr>
            </w:pPr>
            <w:r w:rsidRPr="00BB72F7">
              <w:rPr>
                <w:bCs/>
                <w:sz w:val="18"/>
                <w:szCs w:val="18"/>
                <w:lang w:val="ru-RU"/>
              </w:rPr>
              <w:t>М</w:t>
            </w:r>
            <w:r w:rsidRPr="00BB72F7">
              <w:rPr>
                <w:bCs/>
                <w:sz w:val="18"/>
                <w:szCs w:val="18"/>
              </w:rPr>
              <w:t>.</w:t>
            </w:r>
            <w:r w:rsidRPr="00BB72F7">
              <w:rPr>
                <w:bCs/>
                <w:sz w:val="18"/>
                <w:szCs w:val="18"/>
                <w:lang w:val="ru-RU"/>
              </w:rPr>
              <w:t>Х</w:t>
            </w:r>
            <w:r w:rsidRPr="00BB72F7">
              <w:rPr>
                <w:bCs/>
                <w:sz w:val="18"/>
                <w:szCs w:val="18"/>
              </w:rPr>
              <w:t>.</w:t>
            </w:r>
            <w:r w:rsidRPr="00BB72F7">
              <w:rPr>
                <w:bCs/>
                <w:sz w:val="18"/>
                <w:szCs w:val="18"/>
                <w:lang w:val="ru-RU"/>
              </w:rPr>
              <w:t>Д</w:t>
            </w:r>
            <w:r w:rsidRPr="00BB72F7">
              <w:rPr>
                <w:rFonts w:hint="eastAsia"/>
                <w:bCs/>
                <w:sz w:val="18"/>
                <w:szCs w:val="18"/>
              </w:rPr>
              <w:t>улати</w:t>
            </w:r>
            <w:r w:rsidRPr="00BB72F7">
              <w:rPr>
                <w:bCs/>
                <w:sz w:val="18"/>
                <w:szCs w:val="18"/>
              </w:rPr>
              <w:t xml:space="preserve"> </w:t>
            </w:r>
            <w:r w:rsidRPr="00BB72F7">
              <w:rPr>
                <w:rFonts w:hint="eastAsia"/>
                <w:bCs/>
                <w:sz w:val="18"/>
                <w:szCs w:val="18"/>
              </w:rPr>
              <w:t>атында</w:t>
            </w:r>
            <w:r w:rsidRPr="00BB72F7">
              <w:rPr>
                <w:bCs/>
                <w:sz w:val="18"/>
                <w:szCs w:val="18"/>
              </w:rPr>
              <w:t>ғ</w:t>
            </w:r>
            <w:r w:rsidRPr="00BB72F7">
              <w:rPr>
                <w:rFonts w:hint="eastAsia"/>
                <w:bCs/>
                <w:sz w:val="18"/>
                <w:szCs w:val="18"/>
              </w:rPr>
              <w:t>ы</w:t>
            </w:r>
            <w:r w:rsidRPr="00BB72F7">
              <w:rPr>
                <w:bCs/>
                <w:sz w:val="18"/>
                <w:szCs w:val="18"/>
              </w:rPr>
              <w:t xml:space="preserve"> </w:t>
            </w:r>
            <w:r w:rsidRPr="00BB72F7">
              <w:rPr>
                <w:bCs/>
                <w:sz w:val="18"/>
                <w:szCs w:val="18"/>
                <w:lang w:val="ru-RU"/>
              </w:rPr>
              <w:t>Т</w:t>
            </w:r>
            <w:r w:rsidRPr="00BB72F7">
              <w:rPr>
                <w:rFonts w:hint="eastAsia"/>
                <w:bCs/>
                <w:sz w:val="18"/>
                <w:szCs w:val="18"/>
              </w:rPr>
              <w:t>араз</w:t>
            </w:r>
            <w:r w:rsidRPr="00BB72F7">
              <w:rPr>
                <w:bCs/>
                <w:sz w:val="18"/>
                <w:szCs w:val="18"/>
              </w:rPr>
              <w:t xml:space="preserve"> </w:t>
            </w:r>
            <w:r w:rsidRPr="00BB72F7">
              <w:rPr>
                <w:rFonts w:hint="eastAsia"/>
                <w:bCs/>
                <w:sz w:val="18"/>
                <w:szCs w:val="18"/>
              </w:rPr>
              <w:t>университетіні</w:t>
            </w:r>
            <w:r w:rsidRPr="00BB72F7">
              <w:rPr>
                <w:bCs/>
                <w:sz w:val="18"/>
                <w:szCs w:val="18"/>
              </w:rPr>
              <w:t>ң</w:t>
            </w:r>
            <w:r w:rsidRPr="00BB72F7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BB72F7">
              <w:rPr>
                <w:rFonts w:hint="eastAsia"/>
                <w:bCs/>
                <w:sz w:val="18"/>
                <w:szCs w:val="18"/>
              </w:rPr>
              <w:t>ардагерлер</w:t>
            </w:r>
            <w:r w:rsidRPr="00BB72F7">
              <w:rPr>
                <w:bCs/>
                <w:sz w:val="18"/>
                <w:szCs w:val="18"/>
              </w:rPr>
              <w:t xml:space="preserve"> </w:t>
            </w:r>
            <w:r w:rsidRPr="00BB72F7">
              <w:rPr>
                <w:rFonts w:hint="eastAsia"/>
                <w:bCs/>
                <w:sz w:val="18"/>
                <w:szCs w:val="18"/>
              </w:rPr>
              <w:t>ке</w:t>
            </w:r>
            <w:r w:rsidRPr="00BB72F7">
              <w:rPr>
                <w:bCs/>
                <w:sz w:val="18"/>
                <w:szCs w:val="18"/>
              </w:rPr>
              <w:t>ң</w:t>
            </w:r>
            <w:r w:rsidRPr="00BB72F7">
              <w:rPr>
                <w:rFonts w:hint="eastAsia"/>
                <w:bCs/>
                <w:sz w:val="18"/>
                <w:szCs w:val="18"/>
              </w:rPr>
              <w:t>есі</w:t>
            </w:r>
            <w:r w:rsidRPr="00BB72F7">
              <w:rPr>
                <w:bCs/>
                <w:sz w:val="18"/>
                <w:szCs w:val="18"/>
              </w:rPr>
              <w:t xml:space="preserve"> </w:t>
            </w:r>
            <w:r w:rsidRPr="00BB72F7">
              <w:rPr>
                <w:rFonts w:hint="eastAsia"/>
                <w:bCs/>
                <w:sz w:val="18"/>
                <w:szCs w:val="18"/>
              </w:rPr>
              <w:t>туралы</w:t>
            </w:r>
            <w:r w:rsidRPr="00BB72F7">
              <w:rPr>
                <w:bCs/>
                <w:sz w:val="18"/>
                <w:szCs w:val="18"/>
              </w:rPr>
              <w:t xml:space="preserve"> </w:t>
            </w:r>
            <w:r w:rsidRPr="00BB72F7">
              <w:rPr>
                <w:rFonts w:hint="eastAsia"/>
                <w:bCs/>
                <w:sz w:val="18"/>
                <w:szCs w:val="18"/>
              </w:rPr>
              <w:t>ереже</w:t>
            </w:r>
            <w:r w:rsidRPr="00BB72F7">
              <w:rPr>
                <w:bCs/>
                <w:sz w:val="18"/>
                <w:szCs w:val="18"/>
                <w:lang w:val="ru-RU"/>
              </w:rPr>
              <w:t>/ П</w:t>
            </w:r>
            <w:r w:rsidRPr="00BB72F7">
              <w:rPr>
                <w:rFonts w:hint="eastAsia"/>
                <w:bCs/>
                <w:sz w:val="18"/>
                <w:szCs w:val="18"/>
                <w:lang w:val="ru-RU"/>
              </w:rPr>
              <w:t>о</w:t>
            </w:r>
            <w:r w:rsidRPr="00BB72F7">
              <w:rPr>
                <w:bCs/>
                <w:sz w:val="18"/>
                <w:szCs w:val="18"/>
                <w:lang w:val="ru-RU"/>
              </w:rPr>
              <w:t xml:space="preserve">ложение о совете ветеранов </w:t>
            </w:r>
            <w:proofErr w:type="spellStart"/>
            <w:r w:rsidRPr="00BB72F7">
              <w:rPr>
                <w:bCs/>
                <w:sz w:val="18"/>
                <w:szCs w:val="18"/>
                <w:lang w:val="ru-RU"/>
              </w:rPr>
              <w:t>Таразского</w:t>
            </w:r>
            <w:proofErr w:type="spellEnd"/>
            <w:r w:rsidRPr="00BB72F7">
              <w:rPr>
                <w:bCs/>
                <w:sz w:val="18"/>
                <w:szCs w:val="18"/>
                <w:lang w:val="ru-RU"/>
              </w:rPr>
              <w:t xml:space="preserve"> университета  </w:t>
            </w:r>
            <w:proofErr w:type="spellStart"/>
            <w:r w:rsidRPr="00BB72F7">
              <w:rPr>
                <w:bCs/>
                <w:sz w:val="18"/>
                <w:szCs w:val="18"/>
                <w:lang w:val="ru-RU"/>
              </w:rPr>
              <w:t>им.М.Х.Дулати</w:t>
            </w:r>
            <w:proofErr w:type="spellEnd"/>
            <w:r w:rsidRPr="00BB72F7">
              <w:rPr>
                <w:bCs/>
                <w:sz w:val="18"/>
                <w:szCs w:val="18"/>
                <w:lang w:val="ru-RU"/>
              </w:rPr>
              <w:t xml:space="preserve"> </w:t>
            </w:r>
          </w:p>
          <w:p w:rsidR="00E034A6" w:rsidRPr="00BB72F7" w:rsidRDefault="00E034A6" w:rsidP="00D61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E034A6" w:rsidRPr="00494718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4718">
              <w:rPr>
                <w:rFonts w:ascii="Times New Roman" w:hAnsi="Times New Roman" w:cs="Times New Roman"/>
                <w:sz w:val="18"/>
                <w:szCs w:val="18"/>
              </w:rPr>
              <w:t>ҚЕ 2.41 – 2025</w:t>
            </w:r>
          </w:p>
        </w:tc>
        <w:tc>
          <w:tcPr>
            <w:tcW w:w="975" w:type="dxa"/>
            <w:gridSpan w:val="2"/>
            <w:vAlign w:val="center"/>
          </w:tcPr>
          <w:p w:rsidR="00E034A6" w:rsidRPr="00BB72F7" w:rsidRDefault="00E034A6" w:rsidP="00D617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Утверждено Председатель правления – ректорам </w:t>
            </w:r>
          </w:p>
          <w:p w:rsidR="00E034A6" w:rsidRPr="00BB72F7" w:rsidRDefault="00E034A6" w:rsidP="00D6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19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09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.202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ж.</w:t>
            </w:r>
          </w:p>
        </w:tc>
      </w:tr>
      <w:tr w:rsidR="0023145C" w:rsidRPr="00BB72F7" w:rsidTr="005E69A2">
        <w:tc>
          <w:tcPr>
            <w:tcW w:w="534" w:type="dxa"/>
            <w:shd w:val="clear" w:color="auto" w:fill="auto"/>
            <w:vAlign w:val="center"/>
          </w:tcPr>
          <w:p w:rsidR="0023145C" w:rsidRPr="00BB72F7" w:rsidRDefault="0023145C" w:rsidP="004676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23145C" w:rsidRDefault="0023145C" w:rsidP="00767B3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639F">
              <w:rPr>
                <w:rStyle w:val="anegp0gi0b9av8jahpyh"/>
                <w:rFonts w:ascii="Times New Roman" w:hAnsi="Times New Roman" w:cs="Times New Roman"/>
                <w:sz w:val="18"/>
                <w:szCs w:val="18"/>
              </w:rPr>
              <w:t>Қызметкерлердің</w:t>
            </w:r>
            <w:r w:rsidRPr="007F63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639F">
              <w:rPr>
                <w:rStyle w:val="anegp0gi0b9av8jahpyh"/>
                <w:rFonts w:ascii="Times New Roman" w:hAnsi="Times New Roman" w:cs="Times New Roman"/>
                <w:sz w:val="18"/>
                <w:szCs w:val="18"/>
              </w:rPr>
              <w:t>дербес</w:t>
            </w:r>
            <w:r w:rsidRPr="007F63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639F">
              <w:rPr>
                <w:rStyle w:val="anegp0gi0b9av8jahpyh"/>
                <w:rFonts w:ascii="Times New Roman" w:hAnsi="Times New Roman" w:cs="Times New Roman"/>
                <w:sz w:val="18"/>
                <w:szCs w:val="18"/>
              </w:rPr>
              <w:t>деректерін</w:t>
            </w:r>
            <w:r w:rsidRPr="007F63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639F">
              <w:rPr>
                <w:rStyle w:val="anegp0gi0b9av8jahpyh"/>
                <w:rFonts w:ascii="Times New Roman" w:hAnsi="Times New Roman" w:cs="Times New Roman"/>
                <w:sz w:val="18"/>
                <w:szCs w:val="18"/>
              </w:rPr>
              <w:t>жинау,</w:t>
            </w:r>
            <w:r w:rsidRPr="007F63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639F">
              <w:rPr>
                <w:rStyle w:val="anegp0gi0b9av8jahpyh"/>
                <w:rFonts w:ascii="Times New Roman" w:hAnsi="Times New Roman" w:cs="Times New Roman"/>
                <w:sz w:val="18"/>
                <w:szCs w:val="18"/>
              </w:rPr>
              <w:t>өңдеу</w:t>
            </w:r>
            <w:r w:rsidRPr="007F63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639F">
              <w:rPr>
                <w:rStyle w:val="anegp0gi0b9av8jahpyh"/>
                <w:rFonts w:ascii="Times New Roman" w:hAnsi="Times New Roman" w:cs="Times New Roman"/>
                <w:sz w:val="18"/>
                <w:szCs w:val="18"/>
              </w:rPr>
              <w:t>және</w:t>
            </w:r>
            <w:r w:rsidRPr="007F63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639F">
              <w:rPr>
                <w:rStyle w:val="anegp0gi0b9av8jahpyh"/>
                <w:rFonts w:ascii="Times New Roman" w:hAnsi="Times New Roman" w:cs="Times New Roman"/>
                <w:sz w:val="18"/>
                <w:szCs w:val="18"/>
              </w:rPr>
              <w:t>қорғау</w:t>
            </w:r>
            <w:r w:rsidRPr="007F63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639F">
              <w:rPr>
                <w:rStyle w:val="anegp0gi0b9av8jahpyh"/>
                <w:rFonts w:ascii="Times New Roman" w:hAnsi="Times New Roman" w:cs="Times New Roman"/>
                <w:sz w:val="18"/>
                <w:szCs w:val="18"/>
              </w:rPr>
              <w:t>туралы</w:t>
            </w:r>
            <w:r w:rsidRPr="007F63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639F">
              <w:rPr>
                <w:rStyle w:val="anegp0gi0b9av8jahpyh"/>
                <w:rFonts w:ascii="Times New Roman" w:hAnsi="Times New Roman" w:cs="Times New Roman"/>
                <w:sz w:val="18"/>
                <w:szCs w:val="18"/>
              </w:rPr>
              <w:t>ереже</w:t>
            </w:r>
            <w:r w:rsidRPr="007F6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Положение о сборе, обработке и защите персональных данных работников 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23145C" w:rsidRDefault="0023145C" w:rsidP="0076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ПД 04.01 – 2020 </w:t>
            </w:r>
          </w:p>
          <w:p w:rsidR="0023145C" w:rsidRDefault="0023145C" w:rsidP="0076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Редакция 1</w:t>
            </w:r>
          </w:p>
        </w:tc>
        <w:tc>
          <w:tcPr>
            <w:tcW w:w="975" w:type="dxa"/>
            <w:gridSpan w:val="2"/>
            <w:vAlign w:val="center"/>
          </w:tcPr>
          <w:p w:rsidR="0023145C" w:rsidRDefault="0023145C" w:rsidP="0076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23145C" w:rsidRDefault="0023145C" w:rsidP="0076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 №240/1 от</w:t>
            </w:r>
          </w:p>
          <w:p w:rsidR="0023145C" w:rsidRDefault="0023145C" w:rsidP="0076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24.06.2021г</w:t>
            </w:r>
          </w:p>
        </w:tc>
      </w:tr>
      <w:tr w:rsidR="0023145C" w:rsidRPr="00BB72F7">
        <w:tc>
          <w:tcPr>
            <w:tcW w:w="10891" w:type="dxa"/>
            <w:gridSpan w:val="6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ПРАВИЛА</w:t>
            </w:r>
          </w:p>
        </w:tc>
      </w:tr>
      <w:tr w:rsidR="0023145C" w:rsidRPr="00BB72F7" w:rsidTr="00C657C2">
        <w:tc>
          <w:tcPr>
            <w:tcW w:w="534" w:type="dxa"/>
            <w:shd w:val="clear" w:color="auto" w:fill="auto"/>
            <w:vAlign w:val="center"/>
          </w:tcPr>
          <w:p w:rsidR="0023145C" w:rsidRPr="00BB72F7" w:rsidRDefault="0023145C" w:rsidP="004909BD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Оқытушылар, қызметкерлер мен білім алушыларының академиялық адалдық ережелері/Правила академической честности преподавателей, сотрудников и обучающих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ПД 3.27.2024</w:t>
            </w:r>
          </w:p>
        </w:tc>
        <w:tc>
          <w:tcPr>
            <w:tcW w:w="963" w:type="dxa"/>
            <w:vAlign w:val="center"/>
          </w:tcPr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АС № 6</w:t>
            </w:r>
          </w:p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17.12 2024 г</w:t>
            </w:r>
          </w:p>
        </w:tc>
      </w:tr>
      <w:tr w:rsidR="0023145C" w:rsidRPr="00BB72F7" w:rsidTr="00C657C2">
        <w:tc>
          <w:tcPr>
            <w:tcW w:w="534" w:type="dxa"/>
            <w:shd w:val="clear" w:color="auto" w:fill="auto"/>
            <w:vAlign w:val="center"/>
          </w:tcPr>
          <w:p w:rsidR="0023145C" w:rsidRPr="00BB72F7" w:rsidRDefault="0023145C" w:rsidP="004909BD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Университеттің ішкі тәртіп ережесі / Правила внутреннего распорядка университета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Е/ПД</w:t>
            </w:r>
          </w:p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7-3.01-2022</w:t>
            </w:r>
          </w:p>
        </w:tc>
        <w:tc>
          <w:tcPr>
            <w:tcW w:w="963" w:type="dxa"/>
            <w:vAlign w:val="center"/>
          </w:tcPr>
          <w:p w:rsidR="0023145C" w:rsidRPr="00BB72F7" w:rsidRDefault="00231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УС протокол №8</w:t>
            </w:r>
          </w:p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29.03.2023</w:t>
            </w:r>
          </w:p>
        </w:tc>
      </w:tr>
      <w:tr w:rsidR="0023145C" w:rsidRPr="00BB72F7" w:rsidTr="00C657C2">
        <w:tc>
          <w:tcPr>
            <w:tcW w:w="534" w:type="dxa"/>
            <w:shd w:val="clear" w:color="auto" w:fill="auto"/>
            <w:vAlign w:val="center"/>
          </w:tcPr>
          <w:p w:rsidR="0023145C" w:rsidRPr="00BB72F7" w:rsidRDefault="0023145C" w:rsidP="004909BD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Университет қызметкерлерінің іссапарлары туралы ереже/Правила о командировках работников университета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Е/ПД 7-2.01-2022</w:t>
            </w:r>
          </w:p>
          <w:p w:rsidR="0023145C" w:rsidRPr="00BB72F7" w:rsidRDefault="002314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 баспа/редакция 2</w:t>
            </w:r>
          </w:p>
        </w:tc>
        <w:tc>
          <w:tcPr>
            <w:tcW w:w="963" w:type="dxa"/>
            <w:vAlign w:val="center"/>
          </w:tcPr>
          <w:p w:rsidR="0023145C" w:rsidRPr="00BB72F7" w:rsidRDefault="00231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 №330</w:t>
            </w:r>
          </w:p>
          <w:p w:rsidR="0023145C" w:rsidRPr="00BB72F7" w:rsidRDefault="00231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25.05.2022г.</w:t>
            </w:r>
          </w:p>
        </w:tc>
      </w:tr>
      <w:tr w:rsidR="0023145C" w:rsidRPr="00BB72F7" w:rsidTr="00C657C2">
        <w:tc>
          <w:tcPr>
            <w:tcW w:w="534" w:type="dxa"/>
            <w:shd w:val="clear" w:color="auto" w:fill="auto"/>
            <w:vAlign w:val="center"/>
          </w:tcPr>
          <w:p w:rsidR="0023145C" w:rsidRPr="00BB72F7" w:rsidRDefault="0023145C" w:rsidP="004909BD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Университеттің негізгі құралдарын, тауарлық-материалдық құндылықтарды утилизациялау ережелері/ Правила  утилизации основных средств, товарно-материальных ценностей университета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23145C" w:rsidRPr="00BB72F7" w:rsidRDefault="00231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Е/ПД 7-2.03-2022</w:t>
            </w:r>
          </w:p>
        </w:tc>
        <w:tc>
          <w:tcPr>
            <w:tcW w:w="963" w:type="dxa"/>
            <w:vAlign w:val="center"/>
          </w:tcPr>
          <w:p w:rsidR="0023145C" w:rsidRPr="00BB72F7" w:rsidRDefault="00231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 №330</w:t>
            </w:r>
          </w:p>
          <w:p w:rsidR="0023145C" w:rsidRPr="00BB72F7" w:rsidRDefault="00231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25.05.2022г.</w:t>
            </w:r>
          </w:p>
        </w:tc>
      </w:tr>
      <w:tr w:rsidR="0023145C" w:rsidRPr="00BB72F7" w:rsidTr="00C657C2">
        <w:tc>
          <w:tcPr>
            <w:tcW w:w="534" w:type="dxa"/>
            <w:shd w:val="clear" w:color="auto" w:fill="auto"/>
            <w:vAlign w:val="center"/>
          </w:tcPr>
          <w:p w:rsidR="0023145C" w:rsidRPr="00BB72F7" w:rsidRDefault="0023145C" w:rsidP="004909BD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Университеттің мүлкін мүліктік жалдауға беру ережелері/Правила передачи имущества университета в имущественный наем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23145C" w:rsidRPr="00BB72F7" w:rsidRDefault="00231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Е/ПД 7-2.04-2022</w:t>
            </w:r>
          </w:p>
        </w:tc>
        <w:tc>
          <w:tcPr>
            <w:tcW w:w="963" w:type="dxa"/>
            <w:vAlign w:val="center"/>
          </w:tcPr>
          <w:p w:rsidR="0023145C" w:rsidRPr="00BB72F7" w:rsidRDefault="00231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 №330</w:t>
            </w:r>
          </w:p>
          <w:p w:rsidR="0023145C" w:rsidRPr="00BB72F7" w:rsidRDefault="00231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25.05.2022г.</w:t>
            </w:r>
          </w:p>
        </w:tc>
      </w:tr>
      <w:tr w:rsidR="0023145C" w:rsidRPr="00BB72F7" w:rsidTr="00C657C2">
        <w:tc>
          <w:tcPr>
            <w:tcW w:w="534" w:type="dxa"/>
            <w:shd w:val="clear" w:color="auto" w:fill="auto"/>
            <w:vAlign w:val="center"/>
          </w:tcPr>
          <w:p w:rsidR="0023145C" w:rsidRPr="00BB72F7" w:rsidRDefault="0023145C" w:rsidP="004909BD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проведения текущего контроля успеваемости, промежуточной и итоговой аттестации  обучающихся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ПД 3-4.02-2022</w:t>
            </w:r>
          </w:p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редакция 1</w:t>
            </w:r>
          </w:p>
        </w:tc>
        <w:tc>
          <w:tcPr>
            <w:tcW w:w="963" w:type="dxa"/>
            <w:vAlign w:val="center"/>
          </w:tcPr>
          <w:p w:rsidR="0023145C" w:rsidRPr="00BB72F7" w:rsidRDefault="00231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УС прот № 8</w:t>
            </w:r>
          </w:p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29.03.2022</w:t>
            </w:r>
          </w:p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  № 330</w:t>
            </w:r>
          </w:p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25.05 2022г</w:t>
            </w:r>
            <w:r w:rsidRPr="00BB72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23145C" w:rsidRPr="00BB72F7" w:rsidTr="00284838">
        <w:tc>
          <w:tcPr>
            <w:tcW w:w="534" w:type="dxa"/>
            <w:shd w:val="clear" w:color="auto" w:fill="auto"/>
            <w:vAlign w:val="center"/>
          </w:tcPr>
          <w:p w:rsidR="0023145C" w:rsidRPr="00BB72F7" w:rsidRDefault="0023145C" w:rsidP="004909BD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6209" w:type="dxa"/>
            <w:shd w:val="clear" w:color="auto" w:fill="auto"/>
          </w:tcPr>
          <w:p w:rsidR="0023145C" w:rsidRPr="001C2D1A" w:rsidRDefault="0023145C" w:rsidP="0006077C">
            <w:pPr>
              <w:pStyle w:val="a6"/>
              <w:rPr>
                <w:bCs/>
                <w:sz w:val="18"/>
                <w:szCs w:val="18"/>
              </w:rPr>
            </w:pPr>
            <w:r w:rsidRPr="001C2D1A">
              <w:rPr>
                <w:bCs/>
                <w:sz w:val="18"/>
                <w:szCs w:val="18"/>
              </w:rPr>
              <w:t xml:space="preserve">Бейнебақылауды жүргізу талаптары мен тәртібі ережесі 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23145C" w:rsidRPr="00494718" w:rsidRDefault="0023145C" w:rsidP="00060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18">
              <w:rPr>
                <w:rFonts w:ascii="Times New Roman" w:hAnsi="Times New Roman" w:cs="Times New Roman"/>
                <w:sz w:val="18"/>
                <w:szCs w:val="18"/>
              </w:rPr>
              <w:t>ҚЕ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2.49</w:t>
            </w:r>
            <w:r w:rsidRPr="00494718">
              <w:rPr>
                <w:rFonts w:ascii="Times New Roman" w:hAnsi="Times New Roman" w:cs="Times New Roman"/>
                <w:sz w:val="18"/>
                <w:szCs w:val="18"/>
              </w:rPr>
              <w:t xml:space="preserve"> – 2025</w:t>
            </w:r>
          </w:p>
        </w:tc>
        <w:tc>
          <w:tcPr>
            <w:tcW w:w="963" w:type="dxa"/>
            <w:vAlign w:val="center"/>
          </w:tcPr>
          <w:p w:rsidR="0023145C" w:rsidRPr="001C2D1A" w:rsidRDefault="0023145C" w:rsidP="0006077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3145C" w:rsidRPr="00BB72F7" w:rsidRDefault="0023145C" w:rsidP="0006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М.Х.Дулати атындағы Тараз университетінің </w:t>
            </w:r>
          </w:p>
          <w:p w:rsidR="0023145C" w:rsidRDefault="0023145C" w:rsidP="0006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Басқарма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мүшесі инфрақұрылымды дамыту жөніндегі проректормен бекітілді</w:t>
            </w:r>
          </w:p>
          <w:p w:rsidR="0023145C" w:rsidRPr="00BB72F7" w:rsidRDefault="0023145C" w:rsidP="0006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14.10.2025ж.</w:t>
            </w:r>
          </w:p>
        </w:tc>
      </w:tr>
      <w:tr w:rsidR="0023145C" w:rsidRPr="00BB72F7" w:rsidTr="00284838">
        <w:tc>
          <w:tcPr>
            <w:tcW w:w="534" w:type="dxa"/>
            <w:shd w:val="clear" w:color="auto" w:fill="auto"/>
            <w:vAlign w:val="center"/>
          </w:tcPr>
          <w:p w:rsidR="0023145C" w:rsidRPr="00BB72F7" w:rsidRDefault="0023145C" w:rsidP="0006077C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6209" w:type="dxa"/>
            <w:shd w:val="clear" w:color="auto" w:fill="auto"/>
          </w:tcPr>
          <w:p w:rsidR="0023145C" w:rsidRPr="00313FF2" w:rsidRDefault="0023145C" w:rsidP="00060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Қауіпсіздік техникасы және еңбекті қорғау бойынша нұсқаулық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23145C" w:rsidRPr="00BB72F7" w:rsidRDefault="0023145C" w:rsidP="0006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4718">
              <w:rPr>
                <w:rFonts w:ascii="Times New Roman" w:hAnsi="Times New Roman" w:cs="Times New Roman"/>
                <w:sz w:val="18"/>
                <w:szCs w:val="18"/>
              </w:rPr>
              <w:t>ҚЕ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2.50</w:t>
            </w:r>
            <w:r w:rsidRPr="00494718">
              <w:rPr>
                <w:rFonts w:ascii="Times New Roman" w:hAnsi="Times New Roman" w:cs="Times New Roman"/>
                <w:sz w:val="18"/>
                <w:szCs w:val="18"/>
              </w:rPr>
              <w:t xml:space="preserve"> – 2025</w:t>
            </w:r>
          </w:p>
        </w:tc>
        <w:tc>
          <w:tcPr>
            <w:tcW w:w="963" w:type="dxa"/>
            <w:vAlign w:val="center"/>
          </w:tcPr>
          <w:p w:rsidR="0023145C" w:rsidRPr="00BB72F7" w:rsidRDefault="0023145C" w:rsidP="0006077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3145C" w:rsidRPr="00BB72F7" w:rsidRDefault="0023145C" w:rsidP="0006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М.Х.Дулати атындағы Тараз университетінің </w:t>
            </w:r>
          </w:p>
          <w:p w:rsidR="0023145C" w:rsidRDefault="0023145C" w:rsidP="0006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Басқарма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мүшесі инфрақұрылымды дамыту жөніндегі проректормен бекітілді</w:t>
            </w:r>
          </w:p>
          <w:p w:rsidR="0023145C" w:rsidRPr="00BB72F7" w:rsidRDefault="0023145C" w:rsidP="0006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20.10.2025ж.</w:t>
            </w:r>
          </w:p>
        </w:tc>
      </w:tr>
      <w:tr w:rsidR="0023145C" w:rsidRPr="00BB72F7">
        <w:tc>
          <w:tcPr>
            <w:tcW w:w="10891" w:type="dxa"/>
            <w:gridSpan w:val="6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РАБОЧАЯ ИНСТРУКЦИЯ</w:t>
            </w:r>
          </w:p>
        </w:tc>
      </w:tr>
      <w:tr w:rsidR="0023145C" w:rsidRPr="00BB72F7" w:rsidTr="00C657C2">
        <w:tc>
          <w:tcPr>
            <w:tcW w:w="534" w:type="dxa"/>
            <w:shd w:val="clear" w:color="auto" w:fill="auto"/>
            <w:vAlign w:val="center"/>
          </w:tcPr>
          <w:p w:rsidR="0023145C" w:rsidRPr="00BB72F7" w:rsidRDefault="0023145C" w:rsidP="00775668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Университеттің ұзақ мерзімді активтерін есептен  шығару тәртібі туралы жұмыс нұсқаулығы/ Рабочая инструкция о порядке списания долгосрочных активов университета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ЖН/РИ 7-2.02-2022</w:t>
            </w:r>
          </w:p>
          <w:p w:rsidR="0023145C" w:rsidRPr="00BB72F7" w:rsidRDefault="002314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:rsidR="0023145C" w:rsidRPr="00BB72F7" w:rsidRDefault="00231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 №330</w:t>
            </w:r>
          </w:p>
          <w:p w:rsidR="0023145C" w:rsidRPr="00BB72F7" w:rsidRDefault="00231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25.05.2022г.</w:t>
            </w:r>
          </w:p>
        </w:tc>
      </w:tr>
      <w:tr w:rsidR="0023145C" w:rsidRPr="00BB72F7" w:rsidTr="00C657C2">
        <w:tc>
          <w:tcPr>
            <w:tcW w:w="534" w:type="dxa"/>
            <w:shd w:val="clear" w:color="auto" w:fill="auto"/>
            <w:vAlign w:val="center"/>
          </w:tcPr>
          <w:p w:rsidR="0023145C" w:rsidRPr="00BB72F7" w:rsidRDefault="0023145C" w:rsidP="00775668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23145C" w:rsidRPr="00BB72F7" w:rsidRDefault="0023145C" w:rsidP="00060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Рабочая  инструкция по назначению и выплате государственных стипендий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23145C" w:rsidRPr="00BB72F7" w:rsidRDefault="0023145C" w:rsidP="0006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ПД 3.02 – 2023</w:t>
            </w:r>
          </w:p>
          <w:p w:rsidR="0023145C" w:rsidRPr="00BB72F7" w:rsidRDefault="0023145C" w:rsidP="0006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Редакция 1</w:t>
            </w:r>
          </w:p>
        </w:tc>
        <w:tc>
          <w:tcPr>
            <w:tcW w:w="963" w:type="dxa"/>
            <w:vAlign w:val="center"/>
          </w:tcPr>
          <w:p w:rsidR="0023145C" w:rsidRPr="00BB72F7" w:rsidRDefault="0023145C" w:rsidP="000607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3145C" w:rsidRPr="00BB72F7" w:rsidRDefault="0023145C" w:rsidP="0006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Ус №8</w:t>
            </w:r>
          </w:p>
          <w:p w:rsidR="0023145C" w:rsidRPr="00BB72F7" w:rsidRDefault="0023145C" w:rsidP="0006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21.02.2023</w:t>
            </w:r>
          </w:p>
          <w:p w:rsidR="0023145C" w:rsidRPr="00BB72F7" w:rsidRDefault="0023145C" w:rsidP="0006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Пр. №129 от</w:t>
            </w:r>
          </w:p>
          <w:p w:rsidR="0023145C" w:rsidRPr="00BB72F7" w:rsidRDefault="0023145C" w:rsidP="0006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31.03.2023г</w:t>
            </w:r>
          </w:p>
        </w:tc>
      </w:tr>
      <w:tr w:rsidR="0023145C" w:rsidRPr="00BB72F7" w:rsidTr="00C657C2">
        <w:tc>
          <w:tcPr>
            <w:tcW w:w="534" w:type="dxa"/>
            <w:shd w:val="clear" w:color="auto" w:fill="auto"/>
            <w:vAlign w:val="center"/>
          </w:tcPr>
          <w:p w:rsidR="0023145C" w:rsidRPr="00BB72F7" w:rsidRDefault="0023145C" w:rsidP="00775668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Ұлттық білім беру деректер базасында жұмысты ұйымдастыру жөніндегі жұмыс нұсқаулығы/ Рабочая инструкция по организации  работы в национальной образовательной базе данных 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ЖН/РИ 3-4.05-2022</w:t>
            </w:r>
          </w:p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 баспа / редакция 1</w:t>
            </w:r>
          </w:p>
        </w:tc>
        <w:tc>
          <w:tcPr>
            <w:tcW w:w="963" w:type="dxa"/>
            <w:vAlign w:val="center"/>
          </w:tcPr>
          <w:p w:rsidR="0023145C" w:rsidRPr="00BB72F7" w:rsidRDefault="00231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 №497 от</w:t>
            </w:r>
          </w:p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22.10.2022г</w:t>
            </w:r>
          </w:p>
        </w:tc>
      </w:tr>
      <w:tr w:rsidR="0023145C" w:rsidRPr="00BB72F7" w:rsidTr="00C657C2">
        <w:tc>
          <w:tcPr>
            <w:tcW w:w="534" w:type="dxa"/>
            <w:shd w:val="clear" w:color="auto" w:fill="auto"/>
            <w:vAlign w:val="center"/>
          </w:tcPr>
          <w:p w:rsidR="0023145C" w:rsidRPr="00BB72F7" w:rsidRDefault="0023145C" w:rsidP="00775668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23145C" w:rsidRPr="00BB72F7" w:rsidRDefault="00231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Рабочая инструкция по работе с программой «САБ ИРБИС 64+» Библиотечно-информационного центра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ПД 02.15- 2023</w:t>
            </w:r>
          </w:p>
        </w:tc>
        <w:tc>
          <w:tcPr>
            <w:tcW w:w="963" w:type="dxa"/>
            <w:vAlign w:val="center"/>
          </w:tcPr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АС прот №6</w:t>
            </w:r>
          </w:p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10.03.2023</w:t>
            </w:r>
          </w:p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приказ №129 от</w:t>
            </w:r>
          </w:p>
          <w:p w:rsidR="0023145C" w:rsidRPr="00BB72F7" w:rsidRDefault="002314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31.03.2023</w:t>
            </w:r>
          </w:p>
        </w:tc>
      </w:tr>
      <w:tr w:rsidR="0023145C" w:rsidRPr="00BB72F7" w:rsidTr="00C657C2">
        <w:tc>
          <w:tcPr>
            <w:tcW w:w="534" w:type="dxa"/>
            <w:shd w:val="clear" w:color="auto" w:fill="auto"/>
            <w:vAlign w:val="center"/>
          </w:tcPr>
          <w:p w:rsidR="0023145C" w:rsidRPr="00BB72F7" w:rsidRDefault="0023145C" w:rsidP="00775668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23145C" w:rsidRDefault="0023145C" w:rsidP="0095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«Электрондық оқу –әдістемелік кешенді әзірлеуге қойылатын талаптар» жұмыс нұсқаулығы/Рабочая инструкция «требования к разработке электронного учебно-методического комплекса»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23145C" w:rsidRDefault="0023145C" w:rsidP="009564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ЖН/РИ 3.49 – 2024 </w:t>
            </w:r>
          </w:p>
        </w:tc>
        <w:tc>
          <w:tcPr>
            <w:tcW w:w="963" w:type="dxa"/>
            <w:vAlign w:val="center"/>
          </w:tcPr>
          <w:p w:rsidR="0023145C" w:rsidRPr="0097169C" w:rsidRDefault="0023145C" w:rsidP="0095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49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3145C" w:rsidRDefault="0023145C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АС № 6</w:t>
            </w:r>
          </w:p>
          <w:p w:rsidR="0023145C" w:rsidRDefault="0023145C" w:rsidP="00956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17.12 2024 г</w:t>
            </w:r>
          </w:p>
        </w:tc>
      </w:tr>
      <w:tr w:rsidR="0023145C" w:rsidRPr="00BB72F7" w:rsidTr="00C657C2">
        <w:tc>
          <w:tcPr>
            <w:tcW w:w="534" w:type="dxa"/>
            <w:shd w:val="clear" w:color="auto" w:fill="auto"/>
            <w:vAlign w:val="center"/>
          </w:tcPr>
          <w:p w:rsidR="0023145C" w:rsidRPr="00BB72F7" w:rsidRDefault="0023145C" w:rsidP="00775668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23145C" w:rsidRPr="00BB72F7" w:rsidRDefault="00231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ЖОО-ның профессорлық-оқытушылық құрамы үшін  Airen бағдарламасын қолдану арқылы  білімді өзін-өзі бақылау тесттерін әзірлеу бойынша жұмыс </w:t>
            </w: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нұсқаулығы /Рабочая инструкция  по разработке тестов для самоконтроля знаний с использованием программы Айрен для профессорско-преподавательского состава вуза, ред. 3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23145C" w:rsidRPr="00BB72F7" w:rsidRDefault="002314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ЖН/РИ 3.50 – 2024 </w:t>
            </w:r>
          </w:p>
        </w:tc>
        <w:tc>
          <w:tcPr>
            <w:tcW w:w="963" w:type="dxa"/>
            <w:vAlign w:val="center"/>
          </w:tcPr>
          <w:p w:rsidR="0023145C" w:rsidRPr="00BB72F7" w:rsidRDefault="00231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АС № 6</w:t>
            </w:r>
          </w:p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17.12 2024 г</w:t>
            </w:r>
          </w:p>
        </w:tc>
      </w:tr>
      <w:tr w:rsidR="0023145C" w:rsidRPr="00BB72F7" w:rsidTr="00C657C2">
        <w:tc>
          <w:tcPr>
            <w:tcW w:w="534" w:type="dxa"/>
            <w:shd w:val="clear" w:color="auto" w:fill="auto"/>
            <w:vAlign w:val="center"/>
          </w:tcPr>
          <w:p w:rsidR="0023145C" w:rsidRPr="00BB72F7" w:rsidRDefault="0023145C" w:rsidP="003C0F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127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23145C" w:rsidRPr="00BB72F7" w:rsidRDefault="00231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Ашық білім беру платформасында жарияланған онлайн курстарды әзірлеу бойынша талаптар мен ұсыныстар жұмыс нұсқаулығы/Рабочая инструкция «Требования и рекомендации по разработке онлайн-курсов, публикуемых на платформе открытого образования», 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23145C" w:rsidRPr="00BB72F7" w:rsidRDefault="002314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ЖН/РИ 3.51 – 2024 </w:t>
            </w:r>
          </w:p>
        </w:tc>
        <w:tc>
          <w:tcPr>
            <w:tcW w:w="963" w:type="dxa"/>
            <w:vAlign w:val="center"/>
          </w:tcPr>
          <w:p w:rsidR="0023145C" w:rsidRPr="00BB72F7" w:rsidRDefault="00231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АС № 6</w:t>
            </w:r>
          </w:p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17.12 2024 г</w:t>
            </w:r>
          </w:p>
        </w:tc>
      </w:tr>
      <w:tr w:rsidR="0023145C" w:rsidRPr="00BB72F7" w:rsidTr="00C657C2">
        <w:tc>
          <w:tcPr>
            <w:tcW w:w="534" w:type="dxa"/>
            <w:shd w:val="clear" w:color="auto" w:fill="auto"/>
            <w:vAlign w:val="center"/>
          </w:tcPr>
          <w:p w:rsidR="0023145C" w:rsidRPr="00BB72F7" w:rsidRDefault="0023145C" w:rsidP="003C0F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Білім алушылардың емтихандарын өткізу тәртібі және оқу жетістіктерін бағалау туралы жұмыс нұсқаулығы/рабочая инструкция о порядке проведения экзаменов и оценивании учебных достижений обучающихся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ЖН/РИ 3-4.03-2022</w:t>
            </w:r>
          </w:p>
          <w:p w:rsidR="0023145C" w:rsidRPr="00BB72F7" w:rsidRDefault="002314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:rsidR="0023145C" w:rsidRPr="00BB72F7" w:rsidRDefault="00231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АС прот. №12</w:t>
            </w:r>
          </w:p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21.04.2022</w:t>
            </w:r>
          </w:p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  №330</w:t>
            </w:r>
          </w:p>
          <w:p w:rsidR="0023145C" w:rsidRPr="00BB72F7" w:rsidRDefault="002314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25.05.2022г..</w:t>
            </w:r>
          </w:p>
        </w:tc>
      </w:tr>
      <w:tr w:rsidR="0023145C" w:rsidRPr="00BB72F7" w:rsidTr="00C657C2">
        <w:tc>
          <w:tcPr>
            <w:tcW w:w="534" w:type="dxa"/>
            <w:shd w:val="clear" w:color="auto" w:fill="auto"/>
            <w:vAlign w:val="center"/>
          </w:tcPr>
          <w:p w:rsidR="0023145C" w:rsidRPr="00BB72F7" w:rsidRDefault="0023145C" w:rsidP="003C0F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23145C" w:rsidRPr="00BB72F7" w:rsidRDefault="00231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Жазбаша жұмыстарды плагиатқа тексеру бойынша жұмыс нұсқаулығы/рабочая инструкция </w:t>
            </w:r>
          </w:p>
          <w:p w:rsidR="0023145C" w:rsidRPr="00BB72F7" w:rsidRDefault="00231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по проверке письменных работ на наличие заимствований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ЖН/РИ 3-1.05-2022</w:t>
            </w:r>
          </w:p>
          <w:p w:rsidR="0023145C" w:rsidRPr="00BB72F7" w:rsidRDefault="00231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баспа /редакция 1</w:t>
            </w:r>
          </w:p>
        </w:tc>
        <w:tc>
          <w:tcPr>
            <w:tcW w:w="963" w:type="dxa"/>
            <w:vAlign w:val="center"/>
          </w:tcPr>
          <w:p w:rsidR="0023145C" w:rsidRPr="00BB72F7" w:rsidRDefault="00231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АС прот №12 21.04.2022</w:t>
            </w:r>
          </w:p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 №330</w:t>
            </w:r>
          </w:p>
          <w:p w:rsidR="0023145C" w:rsidRPr="00BB72F7" w:rsidRDefault="00231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25.05.2022г.</w:t>
            </w:r>
          </w:p>
        </w:tc>
      </w:tr>
      <w:tr w:rsidR="0023145C" w:rsidRPr="00BB72F7" w:rsidTr="00C657C2">
        <w:tc>
          <w:tcPr>
            <w:tcW w:w="534" w:type="dxa"/>
            <w:shd w:val="clear" w:color="auto" w:fill="auto"/>
            <w:vAlign w:val="center"/>
          </w:tcPr>
          <w:p w:rsidR="0023145C" w:rsidRPr="00BB72F7" w:rsidRDefault="0023145C" w:rsidP="003C0F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23145C" w:rsidRPr="00B85B6B" w:rsidRDefault="00231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Жаңа оқу жылына пәндердің оқу-әдістемелік кешендерін жаңарту жөніндегі жұмыс нұсқаулығы/ Рабочая инструкция по обновлению учебно-методических комплексов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дисциплин на новый учебный год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ЖН/РИ 3-1.10-2022</w:t>
            </w:r>
          </w:p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 баспа /редакция 1</w:t>
            </w:r>
          </w:p>
        </w:tc>
        <w:tc>
          <w:tcPr>
            <w:tcW w:w="963" w:type="dxa"/>
            <w:vAlign w:val="center"/>
          </w:tcPr>
          <w:p w:rsidR="0023145C" w:rsidRPr="00BB72F7" w:rsidRDefault="00231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АС прот № 12</w:t>
            </w:r>
          </w:p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21.04.2022</w:t>
            </w:r>
          </w:p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  №497 от</w:t>
            </w:r>
          </w:p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22.10.2022г</w:t>
            </w:r>
          </w:p>
        </w:tc>
      </w:tr>
      <w:tr w:rsidR="0023145C" w:rsidRPr="00BB72F7" w:rsidTr="00C657C2">
        <w:tc>
          <w:tcPr>
            <w:tcW w:w="534" w:type="dxa"/>
            <w:shd w:val="clear" w:color="auto" w:fill="auto"/>
            <w:vAlign w:val="center"/>
          </w:tcPr>
          <w:p w:rsidR="0023145C" w:rsidRPr="00BB72F7" w:rsidRDefault="0023145C" w:rsidP="003C0F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23145C" w:rsidRPr="00BB72F7" w:rsidRDefault="00231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Рабочая инструкция по проведению заседания диссертационного совета в форме видеоконференции (online)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РИ 4.23 – 2023</w:t>
            </w:r>
          </w:p>
        </w:tc>
        <w:tc>
          <w:tcPr>
            <w:tcW w:w="963" w:type="dxa"/>
            <w:vAlign w:val="center"/>
          </w:tcPr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НТС прот№8</w:t>
            </w:r>
          </w:p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19.05.2023</w:t>
            </w:r>
          </w:p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приказ №194 от</w:t>
            </w:r>
          </w:p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25.05.2023г</w:t>
            </w:r>
          </w:p>
        </w:tc>
      </w:tr>
      <w:tr w:rsidR="0023145C" w:rsidRPr="00BB72F7" w:rsidTr="00C657C2">
        <w:tc>
          <w:tcPr>
            <w:tcW w:w="534" w:type="dxa"/>
            <w:shd w:val="clear" w:color="auto" w:fill="auto"/>
            <w:vAlign w:val="center"/>
          </w:tcPr>
          <w:p w:rsidR="0023145C" w:rsidRPr="00BB72F7" w:rsidRDefault="0023145C" w:rsidP="003C0FBA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6209" w:type="dxa"/>
            <w:shd w:val="clear" w:color="auto" w:fill="auto"/>
            <w:vAlign w:val="center"/>
          </w:tcPr>
          <w:p w:rsidR="0023145C" w:rsidRPr="00BB72F7" w:rsidRDefault="002314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Рабочая инструкция «Нормы времени на библиотечно-информационные работы и услуги, выполняемые в Библиотечно-информационном центре»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23145C" w:rsidRPr="00BB72F7" w:rsidRDefault="002314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РИ 2.36 - 2023</w:t>
            </w:r>
          </w:p>
        </w:tc>
        <w:tc>
          <w:tcPr>
            <w:tcW w:w="963" w:type="dxa"/>
            <w:vAlign w:val="center"/>
          </w:tcPr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 №483 от</w:t>
            </w:r>
          </w:p>
          <w:p w:rsidR="0023145C" w:rsidRPr="00BB72F7" w:rsidRDefault="0023145C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29.12.2023г</w:t>
            </w:r>
          </w:p>
        </w:tc>
      </w:tr>
      <w:tr w:rsidR="0023145C" w:rsidRPr="00BB72F7" w:rsidTr="00C657C2">
        <w:tc>
          <w:tcPr>
            <w:tcW w:w="534" w:type="dxa"/>
            <w:shd w:val="clear" w:color="auto" w:fill="auto"/>
            <w:vAlign w:val="center"/>
          </w:tcPr>
          <w:p w:rsidR="0023145C" w:rsidRPr="00BB72F7" w:rsidRDefault="0023145C" w:rsidP="00956458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6209" w:type="dxa"/>
            <w:shd w:val="clear" w:color="auto" w:fill="auto"/>
          </w:tcPr>
          <w:p w:rsidR="0023145C" w:rsidRPr="00BB72F7" w:rsidRDefault="002314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Рабочая инструкция по формированию, ведению и хранению личных дел обучающихся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23145C" w:rsidRPr="00BB72F7" w:rsidRDefault="002314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РИ 3.15 – 2024 </w:t>
            </w:r>
          </w:p>
        </w:tc>
        <w:tc>
          <w:tcPr>
            <w:tcW w:w="963" w:type="dxa"/>
            <w:vAlign w:val="center"/>
          </w:tcPr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Утверждено Председатель правления – ректорам </w:t>
            </w:r>
          </w:p>
          <w:p w:rsidR="0023145C" w:rsidRPr="00BB72F7" w:rsidRDefault="0023145C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14.10.2024ж.</w:t>
            </w:r>
          </w:p>
        </w:tc>
      </w:tr>
      <w:tr w:rsidR="0023145C" w:rsidRPr="00BB72F7">
        <w:tc>
          <w:tcPr>
            <w:tcW w:w="10891" w:type="dxa"/>
            <w:gridSpan w:val="6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КРИТЕРИИ</w:t>
            </w:r>
          </w:p>
        </w:tc>
      </w:tr>
      <w:tr w:rsidR="0023145C" w:rsidRPr="00BB72F7" w:rsidTr="00C657C2">
        <w:tc>
          <w:tcPr>
            <w:tcW w:w="534" w:type="dxa"/>
            <w:shd w:val="clear" w:color="auto" w:fill="auto"/>
            <w:vAlign w:val="center"/>
          </w:tcPr>
          <w:p w:rsidR="0023145C" w:rsidRPr="00BB72F7" w:rsidRDefault="0023145C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134</w:t>
            </w:r>
            <w:bookmarkStart w:id="1" w:name="_GoBack"/>
            <w:bookmarkEnd w:id="1"/>
          </w:p>
        </w:tc>
        <w:tc>
          <w:tcPr>
            <w:tcW w:w="6209" w:type="dxa"/>
            <w:shd w:val="clear" w:color="auto" w:fill="auto"/>
          </w:tcPr>
          <w:p w:rsidR="0023145C" w:rsidRPr="00BB72F7" w:rsidRDefault="00231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Критерии оценивания тестовых задании по итоговой аттестации и политика признания сертификатов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ПД 3.19 – 2023</w:t>
            </w:r>
          </w:p>
        </w:tc>
        <w:tc>
          <w:tcPr>
            <w:tcW w:w="975" w:type="dxa"/>
            <w:gridSpan w:val="2"/>
            <w:vAlign w:val="center"/>
          </w:tcPr>
          <w:p w:rsidR="0023145C" w:rsidRPr="00BB72F7" w:rsidRDefault="0023145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приказ №165 от</w:t>
            </w:r>
          </w:p>
          <w:p w:rsidR="0023145C" w:rsidRPr="00BB72F7" w:rsidRDefault="0023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B72F7">
              <w:rPr>
                <w:rFonts w:ascii="Times New Roman" w:eastAsia="Times New Roman" w:hAnsi="Times New Roman" w:cs="Times New Roman"/>
                <w:sz w:val="18"/>
                <w:szCs w:val="18"/>
              </w:rPr>
              <w:t>04.05.2023г</w:t>
            </w:r>
          </w:p>
        </w:tc>
      </w:tr>
    </w:tbl>
    <w:p w:rsidR="004C774F" w:rsidRDefault="004C774F">
      <w:pPr>
        <w:rPr>
          <w:rFonts w:ascii="Times New Roman" w:eastAsia="Times New Roman" w:hAnsi="Times New Roman" w:cs="Times New Roman"/>
        </w:rPr>
      </w:pPr>
    </w:p>
    <w:sectPr w:rsidR="004C774F">
      <w:pgSz w:w="11906" w:h="16838"/>
      <w:pgMar w:top="397" w:right="567" w:bottom="39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016" w:rsidRDefault="001E6016" w:rsidP="003714E4">
      <w:pPr>
        <w:spacing w:after="0" w:line="240" w:lineRule="auto"/>
      </w:pPr>
      <w:r>
        <w:separator/>
      </w:r>
    </w:p>
  </w:endnote>
  <w:endnote w:type="continuationSeparator" w:id="0">
    <w:p w:rsidR="001E6016" w:rsidRDefault="001E6016" w:rsidP="00371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016" w:rsidRDefault="001E6016" w:rsidP="003714E4">
      <w:pPr>
        <w:spacing w:after="0" w:line="240" w:lineRule="auto"/>
      </w:pPr>
      <w:r>
        <w:separator/>
      </w:r>
    </w:p>
  </w:footnote>
  <w:footnote w:type="continuationSeparator" w:id="0">
    <w:p w:rsidR="001E6016" w:rsidRDefault="001E6016" w:rsidP="00371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C774F"/>
    <w:rsid w:val="00016691"/>
    <w:rsid w:val="00024BDA"/>
    <w:rsid w:val="00066A82"/>
    <w:rsid w:val="00075299"/>
    <w:rsid w:val="0012419D"/>
    <w:rsid w:val="00124440"/>
    <w:rsid w:val="001B74B2"/>
    <w:rsid w:val="001C2D1A"/>
    <w:rsid w:val="001C5C47"/>
    <w:rsid w:val="001E27B2"/>
    <w:rsid w:val="001E6016"/>
    <w:rsid w:val="00204FE9"/>
    <w:rsid w:val="0023145C"/>
    <w:rsid w:val="00267851"/>
    <w:rsid w:val="002A0C3F"/>
    <w:rsid w:val="002A1BC0"/>
    <w:rsid w:val="002D66E4"/>
    <w:rsid w:val="002E6D2E"/>
    <w:rsid w:val="00312505"/>
    <w:rsid w:val="00313FF2"/>
    <w:rsid w:val="003714E4"/>
    <w:rsid w:val="003B6096"/>
    <w:rsid w:val="003D7660"/>
    <w:rsid w:val="004564E5"/>
    <w:rsid w:val="004676A0"/>
    <w:rsid w:val="00480FC4"/>
    <w:rsid w:val="00485914"/>
    <w:rsid w:val="00494718"/>
    <w:rsid w:val="004C774F"/>
    <w:rsid w:val="005C05FA"/>
    <w:rsid w:val="005C758D"/>
    <w:rsid w:val="005D1703"/>
    <w:rsid w:val="005D404B"/>
    <w:rsid w:val="005F533E"/>
    <w:rsid w:val="006221CD"/>
    <w:rsid w:val="00632685"/>
    <w:rsid w:val="006834DA"/>
    <w:rsid w:val="00690C57"/>
    <w:rsid w:val="00690FCF"/>
    <w:rsid w:val="006A140D"/>
    <w:rsid w:val="006E3449"/>
    <w:rsid w:val="00791D70"/>
    <w:rsid w:val="008114E9"/>
    <w:rsid w:val="008326A1"/>
    <w:rsid w:val="00926D4F"/>
    <w:rsid w:val="00933BE3"/>
    <w:rsid w:val="00956458"/>
    <w:rsid w:val="0097169C"/>
    <w:rsid w:val="0098489A"/>
    <w:rsid w:val="009B7F4F"/>
    <w:rsid w:val="009D34C7"/>
    <w:rsid w:val="009F5993"/>
    <w:rsid w:val="00A00241"/>
    <w:rsid w:val="00A0661E"/>
    <w:rsid w:val="00A15ED1"/>
    <w:rsid w:val="00A30AC5"/>
    <w:rsid w:val="00A87415"/>
    <w:rsid w:val="00AE69D1"/>
    <w:rsid w:val="00B2797A"/>
    <w:rsid w:val="00B754D6"/>
    <w:rsid w:val="00B85B6B"/>
    <w:rsid w:val="00BB72F7"/>
    <w:rsid w:val="00C0453C"/>
    <w:rsid w:val="00C35C5B"/>
    <w:rsid w:val="00C472FB"/>
    <w:rsid w:val="00C53ED0"/>
    <w:rsid w:val="00C657C2"/>
    <w:rsid w:val="00C93E87"/>
    <w:rsid w:val="00CA50A8"/>
    <w:rsid w:val="00D03C44"/>
    <w:rsid w:val="00D11309"/>
    <w:rsid w:val="00D80583"/>
    <w:rsid w:val="00E034A6"/>
    <w:rsid w:val="00E37FDB"/>
    <w:rsid w:val="00E4228B"/>
    <w:rsid w:val="00E85447"/>
    <w:rsid w:val="00EB37B1"/>
    <w:rsid w:val="00EC0D6B"/>
    <w:rsid w:val="00F30AE3"/>
    <w:rsid w:val="00FD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05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3B2927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link w:val="a5"/>
    <w:uiPriority w:val="99"/>
    <w:qFormat/>
    <w:rsid w:val="00FE03AD"/>
    <w:pPr>
      <w:spacing w:after="0" w:line="240" w:lineRule="auto"/>
    </w:pPr>
    <w:rPr>
      <w:rFonts w:cs="Times New Roman"/>
      <w:lang w:eastAsia="en-US"/>
    </w:rPr>
  </w:style>
  <w:style w:type="character" w:customStyle="1" w:styleId="a5">
    <w:name w:val="Без интервала Знак"/>
    <w:link w:val="a4"/>
    <w:uiPriority w:val="99"/>
    <w:rsid w:val="00FE03AD"/>
    <w:rPr>
      <w:rFonts w:ascii="Calibri" w:eastAsia="Calibri" w:hAnsi="Calibri" w:cs="Times New Roman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3B2927"/>
    <w:rPr>
      <w:rFonts w:ascii="Cambria" w:eastAsia="Times New Roman" w:hAnsi="Cambria" w:cs="Times New Roman"/>
      <w:lang w:val="en-US" w:eastAsia="en-US" w:bidi="en-US"/>
    </w:rPr>
  </w:style>
  <w:style w:type="paragraph" w:styleId="a6">
    <w:name w:val="Body Text"/>
    <w:basedOn w:val="a"/>
    <w:link w:val="a7"/>
    <w:rsid w:val="003B2927"/>
    <w:pPr>
      <w:spacing w:after="0" w:line="240" w:lineRule="auto"/>
    </w:pPr>
    <w:rPr>
      <w:rFonts w:ascii="KZ Times New Roman" w:eastAsia="Times New Roman" w:hAnsi="KZ 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3B2927"/>
    <w:rPr>
      <w:rFonts w:ascii="KZ Times New Roman" w:eastAsia="Times New Roman" w:hAnsi="KZ Times New Roman" w:cs="Times New Roman"/>
      <w:sz w:val="24"/>
      <w:szCs w:val="20"/>
    </w:rPr>
  </w:style>
  <w:style w:type="paragraph" w:styleId="a8">
    <w:name w:val="header"/>
    <w:basedOn w:val="a"/>
    <w:link w:val="a9"/>
    <w:rsid w:val="009051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k-KZ"/>
    </w:rPr>
  </w:style>
  <w:style w:type="character" w:customStyle="1" w:styleId="a9">
    <w:name w:val="Верхний колонтитул Знак"/>
    <w:basedOn w:val="a0"/>
    <w:link w:val="a8"/>
    <w:rsid w:val="00905168"/>
    <w:rPr>
      <w:rFonts w:ascii="Times New Roman" w:eastAsia="Times New Roman" w:hAnsi="Times New Roman" w:cs="Times New Roman"/>
      <w:sz w:val="20"/>
      <w:szCs w:val="20"/>
      <w:lang w:eastAsia="kk-KZ"/>
    </w:rPr>
  </w:style>
  <w:style w:type="paragraph" w:styleId="30">
    <w:name w:val="Body Text 3"/>
    <w:basedOn w:val="a"/>
    <w:link w:val="31"/>
    <w:rsid w:val="003509DE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pacing w:val="-10"/>
      <w:sz w:val="40"/>
      <w:szCs w:val="20"/>
      <w:lang w:val="en-US" w:eastAsia="en-US"/>
    </w:rPr>
  </w:style>
  <w:style w:type="character" w:customStyle="1" w:styleId="31">
    <w:name w:val="Основной текст 3 Знак"/>
    <w:basedOn w:val="a0"/>
    <w:link w:val="30"/>
    <w:rsid w:val="003509DE"/>
    <w:rPr>
      <w:rFonts w:ascii="Times New Roman" w:eastAsia="Times New Roman" w:hAnsi="Times New Roman" w:cs="Times New Roman"/>
      <w:b/>
      <w:color w:val="000000"/>
      <w:spacing w:val="-10"/>
      <w:sz w:val="40"/>
      <w:szCs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0843AF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eastAsia="en-US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75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75299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371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14E4"/>
  </w:style>
  <w:style w:type="character" w:customStyle="1" w:styleId="anegp0gi0b9av8jahpyh">
    <w:name w:val="anegp0gi0b9av8jahpyh"/>
    <w:basedOn w:val="a0"/>
    <w:rsid w:val="002314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05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3B2927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link w:val="a5"/>
    <w:uiPriority w:val="99"/>
    <w:qFormat/>
    <w:rsid w:val="00FE03AD"/>
    <w:pPr>
      <w:spacing w:after="0" w:line="240" w:lineRule="auto"/>
    </w:pPr>
    <w:rPr>
      <w:rFonts w:cs="Times New Roman"/>
      <w:lang w:eastAsia="en-US"/>
    </w:rPr>
  </w:style>
  <w:style w:type="character" w:customStyle="1" w:styleId="a5">
    <w:name w:val="Без интервала Знак"/>
    <w:link w:val="a4"/>
    <w:uiPriority w:val="99"/>
    <w:rsid w:val="00FE03AD"/>
    <w:rPr>
      <w:rFonts w:ascii="Calibri" w:eastAsia="Calibri" w:hAnsi="Calibri" w:cs="Times New Roman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3B2927"/>
    <w:rPr>
      <w:rFonts w:ascii="Cambria" w:eastAsia="Times New Roman" w:hAnsi="Cambria" w:cs="Times New Roman"/>
      <w:lang w:val="en-US" w:eastAsia="en-US" w:bidi="en-US"/>
    </w:rPr>
  </w:style>
  <w:style w:type="paragraph" w:styleId="a6">
    <w:name w:val="Body Text"/>
    <w:basedOn w:val="a"/>
    <w:link w:val="a7"/>
    <w:rsid w:val="003B2927"/>
    <w:pPr>
      <w:spacing w:after="0" w:line="240" w:lineRule="auto"/>
    </w:pPr>
    <w:rPr>
      <w:rFonts w:ascii="KZ Times New Roman" w:eastAsia="Times New Roman" w:hAnsi="KZ 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3B2927"/>
    <w:rPr>
      <w:rFonts w:ascii="KZ Times New Roman" w:eastAsia="Times New Roman" w:hAnsi="KZ Times New Roman" w:cs="Times New Roman"/>
      <w:sz w:val="24"/>
      <w:szCs w:val="20"/>
    </w:rPr>
  </w:style>
  <w:style w:type="paragraph" w:styleId="a8">
    <w:name w:val="header"/>
    <w:basedOn w:val="a"/>
    <w:link w:val="a9"/>
    <w:rsid w:val="009051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k-KZ"/>
    </w:rPr>
  </w:style>
  <w:style w:type="character" w:customStyle="1" w:styleId="a9">
    <w:name w:val="Верхний колонтитул Знак"/>
    <w:basedOn w:val="a0"/>
    <w:link w:val="a8"/>
    <w:rsid w:val="00905168"/>
    <w:rPr>
      <w:rFonts w:ascii="Times New Roman" w:eastAsia="Times New Roman" w:hAnsi="Times New Roman" w:cs="Times New Roman"/>
      <w:sz w:val="20"/>
      <w:szCs w:val="20"/>
      <w:lang w:eastAsia="kk-KZ"/>
    </w:rPr>
  </w:style>
  <w:style w:type="paragraph" w:styleId="30">
    <w:name w:val="Body Text 3"/>
    <w:basedOn w:val="a"/>
    <w:link w:val="31"/>
    <w:rsid w:val="003509DE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pacing w:val="-10"/>
      <w:sz w:val="40"/>
      <w:szCs w:val="20"/>
      <w:lang w:val="en-US" w:eastAsia="en-US"/>
    </w:rPr>
  </w:style>
  <w:style w:type="character" w:customStyle="1" w:styleId="31">
    <w:name w:val="Основной текст 3 Знак"/>
    <w:basedOn w:val="a0"/>
    <w:link w:val="30"/>
    <w:rsid w:val="003509DE"/>
    <w:rPr>
      <w:rFonts w:ascii="Times New Roman" w:eastAsia="Times New Roman" w:hAnsi="Times New Roman" w:cs="Times New Roman"/>
      <w:b/>
      <w:color w:val="000000"/>
      <w:spacing w:val="-10"/>
      <w:sz w:val="40"/>
      <w:szCs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0843AF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eastAsia="en-US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75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75299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371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14E4"/>
  </w:style>
  <w:style w:type="character" w:customStyle="1" w:styleId="anegp0gi0b9av8jahpyh">
    <w:name w:val="anegp0gi0b9av8jahpyh"/>
    <w:basedOn w:val="a0"/>
    <w:rsid w:val="00231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qVJIQgIL2DK7k7snQ+mMebl53w==">CgMxLjAyDWgucDNrbTNvd2UxYWQ4AHIhMWtObEk4YkxseDhsUEd3aW5PSndkMlUxMGtnRGFsSWRn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83E99B6-1F48-46C2-B88B-31803F682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6</Pages>
  <Words>3201</Words>
  <Characters>18248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509580</dc:creator>
  <cp:lastModifiedBy>509580</cp:lastModifiedBy>
  <cp:revision>276</cp:revision>
  <cp:lastPrinted>2025-10-10T11:58:00Z</cp:lastPrinted>
  <dcterms:created xsi:type="dcterms:W3CDTF">2023-10-10T05:23:00Z</dcterms:created>
  <dcterms:modified xsi:type="dcterms:W3CDTF">2025-11-06T09:40:00Z</dcterms:modified>
</cp:coreProperties>
</file>